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563E" w14:textId="77777777" w:rsidR="006D4F69" w:rsidRPr="008145F4" w:rsidRDefault="006D4F69" w:rsidP="006D4F69">
      <w:pPr>
        <w:jc w:val="center"/>
        <w:rPr>
          <w:rFonts w:ascii="Calibri" w:hAnsi="Calibri"/>
          <w:b/>
          <w:i/>
          <w:sz w:val="32"/>
          <w:szCs w:val="32"/>
        </w:rPr>
      </w:pPr>
      <w:r w:rsidRPr="008145F4">
        <w:rPr>
          <w:rFonts w:ascii="Calibri" w:hAnsi="Calibri"/>
          <w:b/>
          <w:i/>
          <w:sz w:val="32"/>
          <w:szCs w:val="32"/>
        </w:rPr>
        <w:t>NOTES</w:t>
      </w:r>
    </w:p>
    <w:p w14:paraId="16126D9B" w14:textId="77777777" w:rsidR="006D4F69" w:rsidRPr="00B772DD" w:rsidRDefault="006D4F69" w:rsidP="006D4F69">
      <w:pPr>
        <w:jc w:val="right"/>
        <w:rPr>
          <w:rFonts w:ascii="Calibri" w:hAnsi="Calibri"/>
          <w:b/>
          <w:sz w:val="20"/>
          <w:szCs w:val="20"/>
        </w:rPr>
      </w:pPr>
      <w:r>
        <w:rPr>
          <w:rFonts w:ascii="Calibri" w:hAnsi="Calibri"/>
          <w:b/>
          <w:sz w:val="20"/>
          <w:szCs w:val="20"/>
        </w:rPr>
        <w:t>October 8, 2023</w:t>
      </w:r>
    </w:p>
    <w:p w14:paraId="5C038822" w14:textId="77777777" w:rsidR="006D4F69" w:rsidRPr="008145F4" w:rsidRDefault="006D4F69" w:rsidP="006D4F69">
      <w:pPr>
        <w:jc w:val="center"/>
        <w:rPr>
          <w:rFonts w:ascii="Calibri" w:hAnsi="Calibri"/>
          <w:b/>
          <w:i/>
          <w:color w:val="0070C0"/>
          <w:sz w:val="32"/>
          <w:szCs w:val="32"/>
        </w:rPr>
      </w:pPr>
      <w:r w:rsidRPr="008145F4">
        <w:rPr>
          <w:rFonts w:ascii="Calibri" w:hAnsi="Calibri"/>
          <w:b/>
          <w:i/>
          <w:color w:val="0070C0"/>
          <w:sz w:val="32"/>
          <w:szCs w:val="32"/>
        </w:rPr>
        <w:t>MUSIC WITH A MESSAGE</w:t>
      </w:r>
    </w:p>
    <w:p w14:paraId="0E8A5C5E" w14:textId="77777777" w:rsidR="006D4F69" w:rsidRPr="00B0635A" w:rsidRDefault="006D4F69" w:rsidP="006D4F69">
      <w:pPr>
        <w:jc w:val="center"/>
        <w:rPr>
          <w:rFonts w:ascii="Calibri" w:hAnsi="Calibri"/>
          <w:b/>
          <w:i/>
          <w:color w:val="0070C0"/>
          <w:sz w:val="28"/>
          <w:szCs w:val="28"/>
        </w:rPr>
      </w:pPr>
      <w:r w:rsidRPr="00B0635A">
        <w:rPr>
          <w:rFonts w:ascii="Calibri" w:hAnsi="Calibri"/>
          <w:b/>
          <w:i/>
          <w:color w:val="0070C0"/>
          <w:sz w:val="28"/>
          <w:szCs w:val="28"/>
        </w:rPr>
        <w:t>“IT IS WELL WITH MY SOUL”</w:t>
      </w:r>
    </w:p>
    <w:p w14:paraId="6D0637B8" w14:textId="77777777" w:rsidR="006D4F69" w:rsidRPr="008145F4" w:rsidRDefault="006D4F69" w:rsidP="006D4F69">
      <w:pPr>
        <w:rPr>
          <w:rFonts w:ascii="Calibri" w:hAnsi="Calibri"/>
          <w:sz w:val="16"/>
          <w:szCs w:val="16"/>
        </w:rPr>
      </w:pPr>
    </w:p>
    <w:p w14:paraId="2294892E" w14:textId="77777777" w:rsidR="006D4F69" w:rsidRPr="005B1B3D" w:rsidRDefault="006D4F69" w:rsidP="006D4F69">
      <w:pPr>
        <w:jc w:val="center"/>
        <w:rPr>
          <w:rFonts w:ascii="Calibri" w:hAnsi="Calibri"/>
          <w:b/>
          <w:color w:val="0070C0"/>
          <w:sz w:val="22"/>
          <w:szCs w:val="22"/>
        </w:rPr>
      </w:pPr>
      <w:r w:rsidRPr="005B1B3D">
        <w:rPr>
          <w:rFonts w:ascii="Calibri" w:hAnsi="Calibri"/>
          <w:b/>
          <w:color w:val="0070C0"/>
          <w:sz w:val="22"/>
          <w:szCs w:val="22"/>
        </w:rPr>
        <w:t>SOMETHING BETTER</w:t>
      </w:r>
    </w:p>
    <w:p w14:paraId="375F5C97" w14:textId="77777777" w:rsidR="006D4F69" w:rsidRPr="008145F4" w:rsidRDefault="006D4F69" w:rsidP="006D4F69">
      <w:pPr>
        <w:rPr>
          <w:rFonts w:ascii="Calibri" w:hAnsi="Calibri"/>
          <w:sz w:val="16"/>
          <w:szCs w:val="16"/>
        </w:rPr>
      </w:pPr>
    </w:p>
    <w:p w14:paraId="606FCD24" w14:textId="77777777" w:rsidR="006D4F69" w:rsidRPr="005B1B3D" w:rsidRDefault="006D4F69" w:rsidP="006D4F69">
      <w:pPr>
        <w:jc w:val="center"/>
        <w:rPr>
          <w:rFonts w:ascii="Calibri" w:hAnsi="Calibri"/>
          <w:b/>
          <w:color w:val="0070C0"/>
          <w:sz w:val="22"/>
          <w:szCs w:val="22"/>
        </w:rPr>
      </w:pPr>
      <w:r>
        <w:rPr>
          <w:rFonts w:ascii="Calibri" w:hAnsi="Calibri"/>
          <w:b/>
          <w:color w:val="0070C0"/>
          <w:sz w:val="22"/>
          <w:szCs w:val="22"/>
        </w:rPr>
        <w:t>NOT BETTER BUT BENEFICIAL</w:t>
      </w:r>
    </w:p>
    <w:p w14:paraId="3C1DD870" w14:textId="77777777" w:rsidR="006D4F69" w:rsidRPr="00B0635A" w:rsidRDefault="006D4F69" w:rsidP="006D4F69">
      <w:pPr>
        <w:rPr>
          <w:rFonts w:asciiTheme="minorHAnsi" w:hAnsiTheme="minorHAnsi" w:cstheme="minorHAnsi"/>
          <w:caps/>
          <w:sz w:val="22"/>
          <w:szCs w:val="22"/>
        </w:rPr>
      </w:pPr>
      <w:r w:rsidRPr="005B1B3D">
        <w:rPr>
          <w:rFonts w:asciiTheme="minorHAnsi" w:hAnsiTheme="minorHAnsi" w:cstheme="minorHAnsi"/>
          <w:caps/>
          <w:sz w:val="22"/>
          <w:szCs w:val="22"/>
        </w:rPr>
        <w:sym w:font="Wingdings" w:char="F08C"/>
      </w:r>
      <w:r w:rsidRPr="005B1B3D">
        <w:rPr>
          <w:rFonts w:asciiTheme="minorHAnsi" w:hAnsiTheme="minorHAnsi" w:cstheme="minorHAnsi"/>
          <w:caps/>
          <w:sz w:val="22"/>
          <w:szCs w:val="22"/>
        </w:rPr>
        <w:t xml:space="preserve"> </w:t>
      </w:r>
      <w:r w:rsidRPr="005B1B3D">
        <w:rPr>
          <w:rFonts w:asciiTheme="minorHAnsi" w:hAnsiTheme="minorHAnsi" w:cstheme="minorHAnsi"/>
          <w:b/>
          <w:bCs/>
          <w:i/>
          <w:iCs/>
          <w:caps/>
          <w:sz w:val="22"/>
          <w:szCs w:val="22"/>
        </w:rPr>
        <w:t>“What</w:t>
      </w:r>
      <w:r w:rsidRPr="00B0635A">
        <w:rPr>
          <w:rFonts w:asciiTheme="minorHAnsi" w:hAnsiTheme="minorHAnsi" w:cstheme="minorHAnsi"/>
          <w:b/>
          <w:bCs/>
          <w:i/>
          <w:iCs/>
          <w:caps/>
          <w:sz w:val="22"/>
          <w:szCs w:val="22"/>
        </w:rPr>
        <w:t xml:space="preserve">ever my </w:t>
      </w:r>
      <w:r>
        <w:rPr>
          <w:rFonts w:asciiTheme="minorHAnsi" w:hAnsiTheme="minorHAnsi" w:cstheme="minorHAnsi"/>
          <w:b/>
          <w:bCs/>
          <w:i/>
          <w:iCs/>
          <w:caps/>
          <w:color w:val="0070C0"/>
          <w:sz w:val="22"/>
          <w:szCs w:val="22"/>
          <w:u w:val="single"/>
        </w:rPr>
        <w:t>_______</w:t>
      </w:r>
      <w:r w:rsidRPr="00B0635A">
        <w:rPr>
          <w:rFonts w:asciiTheme="minorHAnsi" w:hAnsiTheme="minorHAnsi" w:cstheme="minorHAnsi"/>
          <w:b/>
          <w:bCs/>
          <w:i/>
          <w:iCs/>
          <w:caps/>
          <w:sz w:val="22"/>
          <w:szCs w:val="22"/>
        </w:rPr>
        <w:t>”</w:t>
      </w:r>
      <w:r w:rsidRPr="00B0635A">
        <w:rPr>
          <w:rFonts w:asciiTheme="minorHAnsi" w:hAnsiTheme="minorHAnsi" w:cstheme="minorHAnsi"/>
          <w:caps/>
          <w:sz w:val="22"/>
          <w:szCs w:val="22"/>
        </w:rPr>
        <w:t xml:space="preserve"> </w:t>
      </w:r>
    </w:p>
    <w:p w14:paraId="60050BEA" w14:textId="77777777" w:rsidR="006D4F69" w:rsidRPr="00D97D82" w:rsidRDefault="006D4F69" w:rsidP="006D4F69">
      <w:pPr>
        <w:rPr>
          <w:rFonts w:asciiTheme="minorHAnsi" w:hAnsiTheme="minorHAnsi"/>
          <w:i/>
          <w:iCs/>
          <w:color w:val="0070C0"/>
          <w:sz w:val="22"/>
          <w:szCs w:val="22"/>
        </w:rPr>
      </w:pPr>
      <w:r w:rsidRPr="00D97D82">
        <w:rPr>
          <w:rFonts w:asciiTheme="minorHAnsi" w:hAnsiTheme="minorHAnsi"/>
          <w:i/>
          <w:iCs/>
          <w:color w:val="0070C0"/>
          <w:sz w:val="22"/>
          <w:szCs w:val="22"/>
        </w:rPr>
        <w:t xml:space="preserve">thou hast taught me to say, </w:t>
      </w:r>
      <w:proofErr w:type="gramStart"/>
      <w:r w:rsidRPr="00D97D82">
        <w:rPr>
          <w:rFonts w:asciiTheme="minorHAnsi" w:hAnsiTheme="minorHAnsi"/>
          <w:i/>
          <w:iCs/>
          <w:color w:val="0070C0"/>
          <w:sz w:val="22"/>
          <w:szCs w:val="22"/>
        </w:rPr>
        <w:t>It</w:t>
      </w:r>
      <w:proofErr w:type="gramEnd"/>
      <w:r w:rsidRPr="00D97D82">
        <w:rPr>
          <w:rFonts w:asciiTheme="minorHAnsi" w:hAnsiTheme="minorHAnsi"/>
          <w:i/>
          <w:iCs/>
          <w:color w:val="0070C0"/>
          <w:sz w:val="22"/>
          <w:szCs w:val="22"/>
        </w:rPr>
        <w:t xml:space="preserve"> is well, it is well, with my soul</w:t>
      </w:r>
    </w:p>
    <w:p w14:paraId="3CA6F7EF" w14:textId="77777777" w:rsidR="006D4F69" w:rsidRPr="004658A6" w:rsidRDefault="006D4F69" w:rsidP="006D4F69">
      <w:pPr>
        <w:rPr>
          <w:rFonts w:asciiTheme="minorHAnsi" w:hAnsiTheme="minorHAnsi" w:cstheme="minorHAnsi"/>
          <w:i/>
          <w:iCs/>
          <w:caps/>
          <w:sz w:val="22"/>
          <w:szCs w:val="22"/>
        </w:rPr>
      </w:pPr>
      <w:r w:rsidRPr="004658A6">
        <w:rPr>
          <w:rFonts w:asciiTheme="minorHAnsi" w:hAnsiTheme="minorHAnsi" w:cstheme="minorHAnsi"/>
          <w:b/>
          <w:bCs/>
          <w:i/>
          <w:iCs/>
          <w:caps/>
          <w:sz w:val="22"/>
          <w:szCs w:val="22"/>
        </w:rPr>
        <w:t>LOT</w:t>
      </w:r>
      <w:r w:rsidRPr="004658A6">
        <w:rPr>
          <w:rFonts w:asciiTheme="minorHAnsi" w:hAnsiTheme="minorHAnsi" w:cstheme="minorHAnsi"/>
          <w:i/>
          <w:iCs/>
          <w:caps/>
          <w:sz w:val="22"/>
          <w:szCs w:val="22"/>
        </w:rPr>
        <w:t xml:space="preserve">, PORTION OR SITUATION. JOB 1:21 </w:t>
      </w:r>
    </w:p>
    <w:p w14:paraId="6C826330" w14:textId="77777777" w:rsidR="006D4F69" w:rsidRPr="008145F4" w:rsidRDefault="006D4F69" w:rsidP="006D4F69">
      <w:pPr>
        <w:autoSpaceDE w:val="0"/>
        <w:autoSpaceDN w:val="0"/>
        <w:adjustRightInd w:val="0"/>
        <w:rPr>
          <w:rFonts w:asciiTheme="minorHAnsi" w:hAnsiTheme="minorHAnsi" w:cstheme="minorHAnsi"/>
          <w:b/>
          <w:bCs/>
          <w:color w:val="C00000"/>
        </w:rPr>
      </w:pPr>
      <w:r w:rsidRPr="008145F4">
        <w:rPr>
          <w:rFonts w:asciiTheme="minorHAnsi" w:hAnsiTheme="minorHAnsi" w:cstheme="minorHAnsi"/>
          <w:b/>
          <w:bCs/>
          <w:color w:val="C00000"/>
        </w:rPr>
        <w:t xml:space="preserve">   James 1:12 </w:t>
      </w:r>
      <w:r w:rsidRPr="008145F4">
        <w:rPr>
          <w:rFonts w:asciiTheme="minorHAnsi" w:hAnsiTheme="minorHAnsi" w:cstheme="minorHAnsi"/>
          <w:i/>
          <w:iCs/>
          <w:color w:val="C00000"/>
        </w:rPr>
        <w:t>Blessed is the one who perseveres under trial because, having stood the test, that person will receive the crown of life that the Lord has promised to those who love him.</w:t>
      </w:r>
    </w:p>
    <w:p w14:paraId="612420B2"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42073B09" w14:textId="77777777" w:rsidR="006D4F69" w:rsidRPr="008145F4" w:rsidRDefault="006D4F69" w:rsidP="006D4F69">
      <w:pPr>
        <w:autoSpaceDE w:val="0"/>
        <w:autoSpaceDN w:val="0"/>
        <w:adjustRightInd w:val="0"/>
        <w:rPr>
          <w:rFonts w:ascii="Calibri" w:hAnsi="Calibri"/>
          <w:color w:val="0070C0"/>
        </w:rPr>
      </w:pPr>
      <w:r w:rsidRPr="008145F4">
        <w:rPr>
          <w:rFonts w:asciiTheme="minorHAnsi" w:hAnsiTheme="minorHAnsi" w:cstheme="minorHAnsi"/>
          <w:b/>
          <w:bCs/>
          <w:color w:val="C00000"/>
        </w:rPr>
        <w:t xml:space="preserve">   Hebrews 13:5–6 </w:t>
      </w:r>
      <w:r w:rsidRPr="008145F4">
        <w:rPr>
          <w:rFonts w:asciiTheme="minorHAnsi" w:hAnsiTheme="minorHAnsi" w:cstheme="minorHAnsi"/>
          <w:i/>
          <w:iCs/>
          <w:color w:val="C00000"/>
          <w:vertAlign w:val="superscript"/>
        </w:rPr>
        <w:t>5</w:t>
      </w:r>
      <w:r w:rsidRPr="008145F4">
        <w:rPr>
          <w:rFonts w:asciiTheme="minorHAnsi" w:hAnsiTheme="minorHAnsi" w:cstheme="minorHAnsi"/>
          <w:i/>
          <w:iCs/>
          <w:color w:val="C00000"/>
        </w:rPr>
        <w:t xml:space="preserve">Keep your lives free from the love of money and be content with what you have, because God has said, “Never will I leave you; never will I forsake you.” </w:t>
      </w:r>
      <w:r w:rsidRPr="008145F4">
        <w:rPr>
          <w:rFonts w:asciiTheme="minorHAnsi" w:hAnsiTheme="minorHAnsi" w:cstheme="minorHAnsi"/>
          <w:i/>
          <w:iCs/>
          <w:color w:val="C00000"/>
          <w:vertAlign w:val="superscript"/>
        </w:rPr>
        <w:t>6</w:t>
      </w:r>
      <w:r w:rsidRPr="008145F4">
        <w:rPr>
          <w:rFonts w:asciiTheme="minorHAnsi" w:hAnsiTheme="minorHAnsi" w:cstheme="minorHAnsi"/>
          <w:i/>
          <w:iCs/>
          <w:color w:val="C00000"/>
        </w:rPr>
        <w:t xml:space="preserve">So we say with confidence, “The Lord is my helper; I will not be afraid. What can mere mortals do to me?” </w:t>
      </w:r>
    </w:p>
    <w:p w14:paraId="2A70911A"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3B7B5B34" w14:textId="77777777" w:rsidR="006D4F69" w:rsidRPr="008145F4" w:rsidRDefault="006D4F69" w:rsidP="006D4F69">
      <w:pPr>
        <w:rPr>
          <w:rFonts w:asciiTheme="minorHAnsi" w:hAnsiTheme="minorHAnsi" w:cstheme="minorHAnsi"/>
          <w:caps/>
          <w:sz w:val="16"/>
          <w:szCs w:val="16"/>
        </w:rPr>
      </w:pPr>
    </w:p>
    <w:p w14:paraId="06669BAE" w14:textId="77777777" w:rsidR="006D4F69" w:rsidRPr="004658A6" w:rsidRDefault="006D4F69" w:rsidP="006D4F69">
      <w:pPr>
        <w:rPr>
          <w:rFonts w:asciiTheme="minorHAnsi" w:hAnsiTheme="minorHAnsi" w:cstheme="minorHAnsi"/>
          <w:caps/>
          <w:sz w:val="22"/>
          <w:szCs w:val="22"/>
        </w:rPr>
      </w:pPr>
      <w:r w:rsidRPr="004658A6">
        <w:rPr>
          <w:rFonts w:asciiTheme="minorHAnsi" w:hAnsiTheme="minorHAnsi" w:cstheme="minorHAnsi"/>
          <w:caps/>
          <w:sz w:val="22"/>
          <w:szCs w:val="22"/>
        </w:rPr>
        <w:sym w:font="Wingdings" w:char="F08D"/>
      </w:r>
      <w:r w:rsidRPr="004658A6">
        <w:rPr>
          <w:rFonts w:asciiTheme="minorHAnsi" w:hAnsiTheme="minorHAnsi" w:cstheme="minorHAnsi"/>
          <w:caps/>
          <w:sz w:val="22"/>
          <w:szCs w:val="22"/>
        </w:rPr>
        <w:t xml:space="preserve"> </w:t>
      </w:r>
      <w:r w:rsidRPr="004658A6">
        <w:rPr>
          <w:rFonts w:asciiTheme="minorHAnsi" w:hAnsiTheme="minorHAnsi" w:cstheme="minorHAnsi"/>
          <w:b/>
          <w:bCs/>
          <w:i/>
          <w:iCs/>
          <w:caps/>
          <w:sz w:val="22"/>
          <w:szCs w:val="22"/>
        </w:rPr>
        <w:t xml:space="preserve">“Let this blest </w:t>
      </w:r>
      <w:r>
        <w:rPr>
          <w:rFonts w:asciiTheme="minorHAnsi" w:hAnsiTheme="minorHAnsi" w:cstheme="minorHAnsi"/>
          <w:b/>
          <w:bCs/>
          <w:i/>
          <w:iCs/>
          <w:caps/>
          <w:color w:val="0070C0"/>
          <w:sz w:val="22"/>
          <w:szCs w:val="22"/>
          <w:u w:val="single"/>
        </w:rPr>
        <w:t>___________________</w:t>
      </w:r>
      <w:r w:rsidRPr="004658A6">
        <w:rPr>
          <w:rFonts w:asciiTheme="minorHAnsi" w:hAnsiTheme="minorHAnsi" w:cstheme="minorHAnsi"/>
          <w:b/>
          <w:bCs/>
          <w:i/>
          <w:iCs/>
          <w:caps/>
          <w:sz w:val="22"/>
          <w:szCs w:val="22"/>
        </w:rPr>
        <w:t xml:space="preserve"> </w:t>
      </w:r>
      <w:proofErr w:type="gramStart"/>
      <w:r w:rsidRPr="004658A6">
        <w:rPr>
          <w:rFonts w:asciiTheme="minorHAnsi" w:hAnsiTheme="minorHAnsi" w:cstheme="minorHAnsi"/>
          <w:b/>
          <w:bCs/>
          <w:i/>
          <w:iCs/>
          <w:caps/>
          <w:sz w:val="22"/>
          <w:szCs w:val="22"/>
        </w:rPr>
        <w:t>control</w:t>
      </w:r>
      <w:proofErr w:type="gramEnd"/>
      <w:r w:rsidRPr="004658A6">
        <w:rPr>
          <w:rFonts w:asciiTheme="minorHAnsi" w:hAnsiTheme="minorHAnsi" w:cstheme="minorHAnsi"/>
          <w:b/>
          <w:bCs/>
          <w:i/>
          <w:iCs/>
          <w:caps/>
          <w:sz w:val="22"/>
          <w:szCs w:val="22"/>
        </w:rPr>
        <w:t>”</w:t>
      </w:r>
      <w:r w:rsidRPr="004658A6">
        <w:rPr>
          <w:rFonts w:asciiTheme="minorHAnsi" w:hAnsiTheme="minorHAnsi" w:cstheme="minorHAnsi"/>
          <w:caps/>
          <w:sz w:val="22"/>
          <w:szCs w:val="22"/>
        </w:rPr>
        <w:t xml:space="preserve"> </w:t>
      </w:r>
    </w:p>
    <w:p w14:paraId="296F281F" w14:textId="77777777" w:rsidR="006D4F69" w:rsidRPr="008145F4" w:rsidRDefault="006D4F69" w:rsidP="006D4F69">
      <w:pPr>
        <w:rPr>
          <w:rFonts w:asciiTheme="minorHAnsi" w:hAnsiTheme="minorHAnsi"/>
          <w:i/>
          <w:iCs/>
          <w:color w:val="0070C0"/>
          <w:sz w:val="18"/>
          <w:szCs w:val="18"/>
        </w:rPr>
      </w:pPr>
      <w:r w:rsidRPr="004658A6">
        <w:rPr>
          <w:rFonts w:asciiTheme="minorHAnsi" w:hAnsiTheme="minorHAnsi"/>
          <w:i/>
          <w:iCs/>
          <w:color w:val="0070C0"/>
          <w:sz w:val="22"/>
          <w:szCs w:val="22"/>
        </w:rPr>
        <w:t>Though Satan should buffet, though trials should come</w:t>
      </w:r>
      <w:r w:rsidRPr="004658A6">
        <w:rPr>
          <w:rFonts w:asciiTheme="minorHAnsi" w:hAnsiTheme="minorHAnsi"/>
          <w:i/>
          <w:iCs/>
          <w:color w:val="0070C0"/>
          <w:sz w:val="22"/>
          <w:szCs w:val="22"/>
        </w:rPr>
        <w:br/>
      </w:r>
      <w:r w:rsidRPr="008145F4">
        <w:rPr>
          <w:rFonts w:asciiTheme="minorHAnsi" w:hAnsiTheme="minorHAnsi"/>
          <w:i/>
          <w:iCs/>
          <w:color w:val="0070C0"/>
          <w:sz w:val="18"/>
          <w:szCs w:val="18"/>
        </w:rPr>
        <w:t>…</w:t>
      </w:r>
    </w:p>
    <w:p w14:paraId="2862F2CC" w14:textId="77777777" w:rsidR="006D4F69" w:rsidRPr="004658A6" w:rsidRDefault="006D4F69" w:rsidP="006D4F69">
      <w:pPr>
        <w:rPr>
          <w:rFonts w:asciiTheme="minorHAnsi" w:hAnsiTheme="minorHAnsi"/>
          <w:i/>
          <w:iCs/>
          <w:color w:val="0070C0"/>
          <w:sz w:val="22"/>
          <w:szCs w:val="22"/>
        </w:rPr>
      </w:pPr>
      <w:r w:rsidRPr="004658A6">
        <w:rPr>
          <w:rFonts w:asciiTheme="minorHAnsi" w:hAnsiTheme="minorHAnsi"/>
          <w:i/>
          <w:iCs/>
          <w:color w:val="0070C0"/>
          <w:sz w:val="22"/>
          <w:szCs w:val="22"/>
        </w:rPr>
        <w:t xml:space="preserve">Christ has regarded my helpless estate </w:t>
      </w:r>
      <w:r>
        <w:rPr>
          <w:rFonts w:asciiTheme="minorHAnsi" w:hAnsiTheme="minorHAnsi"/>
          <w:i/>
          <w:iCs/>
          <w:color w:val="0070C0"/>
          <w:sz w:val="22"/>
          <w:szCs w:val="22"/>
        </w:rPr>
        <w:t>&amp;</w:t>
      </w:r>
      <w:r w:rsidRPr="004658A6">
        <w:rPr>
          <w:rFonts w:asciiTheme="minorHAnsi" w:hAnsiTheme="minorHAnsi"/>
          <w:i/>
          <w:iCs/>
          <w:color w:val="0070C0"/>
          <w:sz w:val="22"/>
          <w:szCs w:val="22"/>
        </w:rPr>
        <w:t xml:space="preserve"> shed His own blood for my </w:t>
      </w:r>
      <w:proofErr w:type="gramStart"/>
      <w:r w:rsidRPr="004658A6">
        <w:rPr>
          <w:rFonts w:asciiTheme="minorHAnsi" w:hAnsiTheme="minorHAnsi"/>
          <w:i/>
          <w:iCs/>
          <w:color w:val="0070C0"/>
          <w:sz w:val="22"/>
          <w:szCs w:val="22"/>
        </w:rPr>
        <w:t>soul</w:t>
      </w:r>
      <w:proofErr w:type="gramEnd"/>
    </w:p>
    <w:p w14:paraId="77094529" w14:textId="77777777" w:rsidR="006D4F69" w:rsidRPr="004658A6" w:rsidRDefault="006D4F69" w:rsidP="006D4F69">
      <w:pPr>
        <w:rPr>
          <w:rFonts w:asciiTheme="minorHAnsi" w:hAnsiTheme="minorHAnsi" w:cstheme="minorHAnsi"/>
          <w:i/>
          <w:iCs/>
          <w:caps/>
          <w:sz w:val="22"/>
          <w:szCs w:val="22"/>
        </w:rPr>
      </w:pPr>
      <w:proofErr w:type="gramStart"/>
      <w:r w:rsidRPr="004658A6">
        <w:rPr>
          <w:rFonts w:asciiTheme="minorHAnsi" w:hAnsiTheme="minorHAnsi" w:cstheme="minorHAnsi"/>
          <w:b/>
          <w:bCs/>
          <w:i/>
          <w:iCs/>
          <w:caps/>
          <w:sz w:val="22"/>
          <w:szCs w:val="22"/>
          <w:lang w:val="en"/>
        </w:rPr>
        <w:t>Assurance</w:t>
      </w:r>
      <w:r w:rsidRPr="004658A6">
        <w:rPr>
          <w:rFonts w:asciiTheme="minorHAnsi" w:hAnsiTheme="minorHAnsi" w:cstheme="minorHAnsi"/>
          <w:i/>
          <w:iCs/>
          <w:caps/>
          <w:sz w:val="22"/>
          <w:szCs w:val="22"/>
          <w:lang w:val="en"/>
        </w:rPr>
        <w:t>,</w:t>
      </w:r>
      <w:proofErr w:type="gramEnd"/>
      <w:r w:rsidRPr="004658A6">
        <w:rPr>
          <w:rFonts w:asciiTheme="minorHAnsi" w:hAnsiTheme="minorHAnsi" w:cstheme="minorHAnsi"/>
          <w:i/>
          <w:iCs/>
          <w:caps/>
          <w:sz w:val="22"/>
          <w:szCs w:val="22"/>
          <w:lang w:val="en"/>
        </w:rPr>
        <w:t xml:space="preserve"> is confidence in a guaranteed fact.</w:t>
      </w:r>
    </w:p>
    <w:p w14:paraId="39AF39EB" w14:textId="77777777" w:rsidR="006D4F69" w:rsidRPr="008145F4" w:rsidRDefault="006D4F69" w:rsidP="006D4F69">
      <w:pPr>
        <w:autoSpaceDE w:val="0"/>
        <w:autoSpaceDN w:val="0"/>
        <w:adjustRightInd w:val="0"/>
        <w:rPr>
          <w:rFonts w:asciiTheme="minorHAnsi" w:hAnsiTheme="minorHAnsi" w:cstheme="minorHAnsi"/>
          <w:i/>
          <w:iCs/>
          <w:color w:val="C00000"/>
        </w:rPr>
      </w:pPr>
      <w:r w:rsidRPr="008145F4">
        <w:rPr>
          <w:rFonts w:asciiTheme="minorHAnsi" w:hAnsiTheme="minorHAnsi" w:cstheme="minorHAnsi"/>
          <w:b/>
          <w:bCs/>
          <w:color w:val="C00000"/>
        </w:rPr>
        <w:t xml:space="preserve">   Hebrews 10:19, 22–23 </w:t>
      </w:r>
      <w:r w:rsidRPr="008145F4">
        <w:rPr>
          <w:rFonts w:asciiTheme="minorHAnsi" w:hAnsiTheme="minorHAnsi" w:cstheme="minorHAnsi"/>
          <w:i/>
          <w:iCs/>
          <w:color w:val="C00000"/>
          <w:vertAlign w:val="superscript"/>
        </w:rPr>
        <w:t>19</w:t>
      </w:r>
      <w:r w:rsidRPr="008145F4">
        <w:rPr>
          <w:rFonts w:asciiTheme="minorHAnsi" w:hAnsiTheme="minorHAnsi" w:cstheme="minorHAnsi"/>
          <w:i/>
          <w:iCs/>
          <w:color w:val="C00000"/>
        </w:rPr>
        <w:t xml:space="preserve">Therefore, brothers and sisters, since </w:t>
      </w:r>
      <w:r w:rsidRPr="008145F4">
        <w:rPr>
          <w:rFonts w:asciiTheme="minorHAnsi" w:hAnsiTheme="minorHAnsi" w:cstheme="minorHAnsi"/>
          <w:i/>
          <w:iCs/>
          <w:color w:val="C00000"/>
          <w:u w:val="single"/>
        </w:rPr>
        <w:t>we have confidence to enter the Most Holy Place by the blood of Jesus</w:t>
      </w:r>
      <w:r w:rsidRPr="008145F4">
        <w:rPr>
          <w:rFonts w:asciiTheme="minorHAnsi" w:hAnsiTheme="minorHAnsi" w:cstheme="minorHAnsi"/>
          <w:i/>
          <w:iCs/>
          <w:color w:val="C00000"/>
        </w:rPr>
        <w:t xml:space="preserve">, </w:t>
      </w:r>
      <w:r w:rsidRPr="008145F4">
        <w:rPr>
          <w:rFonts w:asciiTheme="minorHAnsi" w:hAnsiTheme="minorHAnsi" w:cstheme="minorHAnsi"/>
          <w:i/>
          <w:iCs/>
          <w:color w:val="C00000"/>
          <w:vertAlign w:val="superscript"/>
        </w:rPr>
        <w:t>22</w:t>
      </w:r>
      <w:r w:rsidRPr="008145F4">
        <w:rPr>
          <w:rFonts w:asciiTheme="minorHAnsi" w:hAnsiTheme="minorHAnsi" w:cstheme="minorHAnsi"/>
          <w:i/>
          <w:iCs/>
          <w:color w:val="C00000"/>
        </w:rPr>
        <w:t xml:space="preserve">let us draw near to God with a sincere heart and with the </w:t>
      </w:r>
      <w:r w:rsidRPr="008145F4">
        <w:rPr>
          <w:rFonts w:asciiTheme="minorHAnsi" w:hAnsiTheme="minorHAnsi" w:cstheme="minorHAnsi"/>
          <w:i/>
          <w:iCs/>
          <w:color w:val="C00000"/>
          <w:u w:val="single"/>
        </w:rPr>
        <w:t>full assurance</w:t>
      </w:r>
      <w:r w:rsidRPr="008145F4">
        <w:rPr>
          <w:rFonts w:asciiTheme="minorHAnsi" w:hAnsiTheme="minorHAnsi" w:cstheme="minorHAnsi"/>
          <w:i/>
          <w:iCs/>
          <w:color w:val="C00000"/>
        </w:rPr>
        <w:t xml:space="preserve"> that faith brings, having our hearts sprinkled to cleanse us from a guilty conscience and having our bodies washed with pure water. </w:t>
      </w:r>
      <w:r w:rsidRPr="008145F4">
        <w:rPr>
          <w:rFonts w:asciiTheme="minorHAnsi" w:hAnsiTheme="minorHAnsi" w:cstheme="minorHAnsi"/>
          <w:i/>
          <w:iCs/>
          <w:color w:val="C00000"/>
          <w:vertAlign w:val="superscript"/>
        </w:rPr>
        <w:t>23</w:t>
      </w:r>
      <w:r w:rsidRPr="008145F4">
        <w:rPr>
          <w:rFonts w:asciiTheme="minorHAnsi" w:hAnsiTheme="minorHAnsi" w:cstheme="minorHAnsi"/>
          <w:i/>
          <w:iCs/>
          <w:color w:val="C00000"/>
        </w:rPr>
        <w:t>Let us hold unswervingly to the hope we profess, for he who promised is faithful.</w:t>
      </w:r>
    </w:p>
    <w:p w14:paraId="124DC850"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4D0A53AB" w14:textId="77777777" w:rsidR="006D4F69" w:rsidRPr="008145F4" w:rsidRDefault="006D4F69" w:rsidP="006D4F69">
      <w:pPr>
        <w:autoSpaceDE w:val="0"/>
        <w:autoSpaceDN w:val="0"/>
        <w:adjustRightInd w:val="0"/>
        <w:rPr>
          <w:rFonts w:asciiTheme="minorHAnsi" w:hAnsiTheme="minorHAnsi" w:cstheme="minorHAnsi"/>
          <w:i/>
          <w:iCs/>
          <w:color w:val="C00000"/>
        </w:rPr>
      </w:pPr>
      <w:r w:rsidRPr="008145F4">
        <w:rPr>
          <w:rFonts w:asciiTheme="minorHAnsi" w:hAnsiTheme="minorHAnsi" w:cstheme="minorHAnsi"/>
          <w:b/>
          <w:bCs/>
          <w:color w:val="C00000"/>
        </w:rPr>
        <w:t xml:space="preserve">   1 John 5:13 </w:t>
      </w:r>
      <w:r w:rsidRPr="008145F4">
        <w:rPr>
          <w:rFonts w:asciiTheme="minorHAnsi" w:hAnsiTheme="minorHAnsi" w:cstheme="minorHAnsi"/>
          <w:i/>
          <w:iCs/>
          <w:color w:val="C00000"/>
        </w:rPr>
        <w:t xml:space="preserve">I write these things to you who believe in the name of the Son of God so that you </w:t>
      </w:r>
      <w:r w:rsidRPr="008145F4">
        <w:rPr>
          <w:rFonts w:asciiTheme="minorHAnsi" w:hAnsiTheme="minorHAnsi" w:cstheme="minorHAnsi"/>
          <w:i/>
          <w:iCs/>
          <w:color w:val="C00000"/>
          <w:u w:val="single"/>
        </w:rPr>
        <w:t>may know that you have eternal life</w:t>
      </w:r>
      <w:r w:rsidRPr="008145F4">
        <w:rPr>
          <w:rFonts w:asciiTheme="minorHAnsi" w:hAnsiTheme="minorHAnsi" w:cstheme="minorHAnsi"/>
          <w:i/>
          <w:iCs/>
          <w:color w:val="C00000"/>
        </w:rPr>
        <w:t xml:space="preserve">. </w:t>
      </w:r>
    </w:p>
    <w:p w14:paraId="2038A037"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37671055" w14:textId="77777777" w:rsidR="006D4F69" w:rsidRPr="008145F4" w:rsidRDefault="006D4F69" w:rsidP="006D4F69">
      <w:pPr>
        <w:ind w:left="1440" w:firstLine="720"/>
        <w:jc w:val="center"/>
        <w:rPr>
          <w:rFonts w:asciiTheme="minorHAnsi" w:hAnsiTheme="minorHAnsi" w:cstheme="minorHAnsi"/>
          <w:caps/>
          <w:sz w:val="12"/>
          <w:szCs w:val="12"/>
        </w:rPr>
      </w:pPr>
      <w:r w:rsidRPr="008145F4">
        <w:rPr>
          <w:rFonts w:asciiTheme="minorHAnsi" w:hAnsiTheme="minorHAnsi" w:cstheme="minorHAnsi"/>
          <w:caps/>
          <w:sz w:val="12"/>
          <w:szCs w:val="12"/>
        </w:rPr>
        <w:t>OVER</w:t>
      </w:r>
    </w:p>
    <w:p w14:paraId="07EA691F" w14:textId="77777777" w:rsidR="006D4F69" w:rsidRPr="008145F4" w:rsidRDefault="006D4F69" w:rsidP="006D4F69">
      <w:pPr>
        <w:jc w:val="center"/>
        <w:rPr>
          <w:rFonts w:ascii="Calibri" w:hAnsi="Calibri"/>
          <w:b/>
          <w:i/>
          <w:sz w:val="32"/>
          <w:szCs w:val="32"/>
        </w:rPr>
      </w:pPr>
      <w:r w:rsidRPr="008145F4">
        <w:rPr>
          <w:rFonts w:ascii="Calibri" w:hAnsi="Calibri"/>
          <w:b/>
          <w:i/>
          <w:sz w:val="32"/>
          <w:szCs w:val="32"/>
        </w:rPr>
        <w:t>NOTES</w:t>
      </w:r>
    </w:p>
    <w:p w14:paraId="46CF6E61" w14:textId="77777777" w:rsidR="006D4F69" w:rsidRPr="00B772DD" w:rsidRDefault="006D4F69" w:rsidP="006D4F69">
      <w:pPr>
        <w:jc w:val="right"/>
        <w:rPr>
          <w:rFonts w:ascii="Calibri" w:hAnsi="Calibri"/>
          <w:b/>
          <w:sz w:val="20"/>
          <w:szCs w:val="20"/>
        </w:rPr>
      </w:pPr>
      <w:r>
        <w:rPr>
          <w:rFonts w:ascii="Calibri" w:hAnsi="Calibri"/>
          <w:b/>
          <w:sz w:val="20"/>
          <w:szCs w:val="20"/>
        </w:rPr>
        <w:t>October 8, 2023</w:t>
      </w:r>
    </w:p>
    <w:p w14:paraId="1ECA47D9" w14:textId="77777777" w:rsidR="006D4F69" w:rsidRPr="008145F4" w:rsidRDefault="006D4F69" w:rsidP="006D4F69">
      <w:pPr>
        <w:jc w:val="center"/>
        <w:rPr>
          <w:rFonts w:ascii="Calibri" w:hAnsi="Calibri"/>
          <w:b/>
          <w:i/>
          <w:color w:val="0070C0"/>
          <w:sz w:val="32"/>
          <w:szCs w:val="32"/>
        </w:rPr>
      </w:pPr>
      <w:r w:rsidRPr="008145F4">
        <w:rPr>
          <w:rFonts w:ascii="Calibri" w:hAnsi="Calibri"/>
          <w:b/>
          <w:i/>
          <w:color w:val="0070C0"/>
          <w:sz w:val="32"/>
          <w:szCs w:val="32"/>
        </w:rPr>
        <w:t>MUSIC WITH A MESSAGE</w:t>
      </w:r>
    </w:p>
    <w:p w14:paraId="513303AF" w14:textId="77777777" w:rsidR="006D4F69" w:rsidRPr="00B0635A" w:rsidRDefault="006D4F69" w:rsidP="006D4F69">
      <w:pPr>
        <w:jc w:val="center"/>
        <w:rPr>
          <w:rFonts w:ascii="Calibri" w:hAnsi="Calibri"/>
          <w:b/>
          <w:i/>
          <w:color w:val="0070C0"/>
          <w:sz w:val="28"/>
          <w:szCs w:val="28"/>
        </w:rPr>
      </w:pPr>
      <w:r w:rsidRPr="00B0635A">
        <w:rPr>
          <w:rFonts w:ascii="Calibri" w:hAnsi="Calibri"/>
          <w:b/>
          <w:i/>
          <w:color w:val="0070C0"/>
          <w:sz w:val="28"/>
          <w:szCs w:val="28"/>
        </w:rPr>
        <w:t>“IT IS WELL WITH MY SOUL”</w:t>
      </w:r>
    </w:p>
    <w:p w14:paraId="2D211EBA" w14:textId="77777777" w:rsidR="006D4F69" w:rsidRPr="008145F4" w:rsidRDefault="006D4F69" w:rsidP="006D4F69">
      <w:pPr>
        <w:rPr>
          <w:rFonts w:ascii="Calibri" w:hAnsi="Calibri"/>
          <w:sz w:val="16"/>
          <w:szCs w:val="16"/>
        </w:rPr>
      </w:pPr>
    </w:p>
    <w:p w14:paraId="6AA48A5A" w14:textId="77777777" w:rsidR="006D4F69" w:rsidRPr="005B1B3D" w:rsidRDefault="006D4F69" w:rsidP="006D4F69">
      <w:pPr>
        <w:jc w:val="center"/>
        <w:rPr>
          <w:rFonts w:ascii="Calibri" w:hAnsi="Calibri"/>
          <w:b/>
          <w:color w:val="0070C0"/>
          <w:sz w:val="22"/>
          <w:szCs w:val="22"/>
        </w:rPr>
      </w:pPr>
      <w:r w:rsidRPr="005B1B3D">
        <w:rPr>
          <w:rFonts w:ascii="Calibri" w:hAnsi="Calibri"/>
          <w:b/>
          <w:color w:val="0070C0"/>
          <w:sz w:val="22"/>
          <w:szCs w:val="22"/>
        </w:rPr>
        <w:t>SOMETHING BETTER</w:t>
      </w:r>
    </w:p>
    <w:p w14:paraId="455C9528" w14:textId="77777777" w:rsidR="006D4F69" w:rsidRPr="008145F4" w:rsidRDefault="006D4F69" w:rsidP="006D4F69">
      <w:pPr>
        <w:rPr>
          <w:rFonts w:ascii="Calibri" w:hAnsi="Calibri"/>
          <w:sz w:val="16"/>
          <w:szCs w:val="16"/>
        </w:rPr>
      </w:pPr>
    </w:p>
    <w:p w14:paraId="0BD3000B" w14:textId="77777777" w:rsidR="006D4F69" w:rsidRPr="005B1B3D" w:rsidRDefault="006D4F69" w:rsidP="006D4F69">
      <w:pPr>
        <w:jc w:val="center"/>
        <w:rPr>
          <w:rFonts w:ascii="Calibri" w:hAnsi="Calibri"/>
          <w:b/>
          <w:color w:val="0070C0"/>
          <w:sz w:val="22"/>
          <w:szCs w:val="22"/>
        </w:rPr>
      </w:pPr>
      <w:r>
        <w:rPr>
          <w:rFonts w:ascii="Calibri" w:hAnsi="Calibri"/>
          <w:b/>
          <w:color w:val="0070C0"/>
          <w:sz w:val="22"/>
          <w:szCs w:val="22"/>
        </w:rPr>
        <w:t>NOT BETTER BUT BENEFICIAL</w:t>
      </w:r>
    </w:p>
    <w:p w14:paraId="38B557AD" w14:textId="77777777" w:rsidR="006D4F69" w:rsidRPr="00B0635A" w:rsidRDefault="006D4F69" w:rsidP="006D4F69">
      <w:pPr>
        <w:rPr>
          <w:rFonts w:asciiTheme="minorHAnsi" w:hAnsiTheme="minorHAnsi" w:cstheme="minorHAnsi"/>
          <w:caps/>
          <w:sz w:val="22"/>
          <w:szCs w:val="22"/>
        </w:rPr>
      </w:pPr>
      <w:r w:rsidRPr="005B1B3D">
        <w:rPr>
          <w:rFonts w:asciiTheme="minorHAnsi" w:hAnsiTheme="minorHAnsi" w:cstheme="minorHAnsi"/>
          <w:caps/>
          <w:sz w:val="22"/>
          <w:szCs w:val="22"/>
        </w:rPr>
        <w:sym w:font="Wingdings" w:char="F08C"/>
      </w:r>
      <w:r w:rsidRPr="005B1B3D">
        <w:rPr>
          <w:rFonts w:asciiTheme="minorHAnsi" w:hAnsiTheme="minorHAnsi" w:cstheme="minorHAnsi"/>
          <w:caps/>
          <w:sz w:val="22"/>
          <w:szCs w:val="22"/>
        </w:rPr>
        <w:t xml:space="preserve"> </w:t>
      </w:r>
      <w:r w:rsidRPr="005B1B3D">
        <w:rPr>
          <w:rFonts w:asciiTheme="minorHAnsi" w:hAnsiTheme="minorHAnsi" w:cstheme="minorHAnsi"/>
          <w:b/>
          <w:bCs/>
          <w:i/>
          <w:iCs/>
          <w:caps/>
          <w:sz w:val="22"/>
          <w:szCs w:val="22"/>
        </w:rPr>
        <w:t>“What</w:t>
      </w:r>
      <w:r w:rsidRPr="00B0635A">
        <w:rPr>
          <w:rFonts w:asciiTheme="minorHAnsi" w:hAnsiTheme="minorHAnsi" w:cstheme="minorHAnsi"/>
          <w:b/>
          <w:bCs/>
          <w:i/>
          <w:iCs/>
          <w:caps/>
          <w:sz w:val="22"/>
          <w:szCs w:val="22"/>
        </w:rPr>
        <w:t xml:space="preserve">ever my </w:t>
      </w:r>
      <w:r>
        <w:rPr>
          <w:rFonts w:asciiTheme="minorHAnsi" w:hAnsiTheme="minorHAnsi" w:cstheme="minorHAnsi"/>
          <w:b/>
          <w:bCs/>
          <w:i/>
          <w:iCs/>
          <w:caps/>
          <w:color w:val="0070C0"/>
          <w:sz w:val="22"/>
          <w:szCs w:val="22"/>
          <w:u w:val="single"/>
        </w:rPr>
        <w:t>_______</w:t>
      </w:r>
      <w:r w:rsidRPr="00B0635A">
        <w:rPr>
          <w:rFonts w:asciiTheme="minorHAnsi" w:hAnsiTheme="minorHAnsi" w:cstheme="minorHAnsi"/>
          <w:b/>
          <w:bCs/>
          <w:i/>
          <w:iCs/>
          <w:caps/>
          <w:sz w:val="22"/>
          <w:szCs w:val="22"/>
        </w:rPr>
        <w:t>”</w:t>
      </w:r>
      <w:r w:rsidRPr="00B0635A">
        <w:rPr>
          <w:rFonts w:asciiTheme="minorHAnsi" w:hAnsiTheme="minorHAnsi" w:cstheme="minorHAnsi"/>
          <w:caps/>
          <w:sz w:val="22"/>
          <w:szCs w:val="22"/>
        </w:rPr>
        <w:t xml:space="preserve"> </w:t>
      </w:r>
    </w:p>
    <w:p w14:paraId="1FF14BBC" w14:textId="77777777" w:rsidR="006D4F69" w:rsidRPr="00D97D82" w:rsidRDefault="006D4F69" w:rsidP="006D4F69">
      <w:pPr>
        <w:rPr>
          <w:rFonts w:asciiTheme="minorHAnsi" w:hAnsiTheme="minorHAnsi"/>
          <w:i/>
          <w:iCs/>
          <w:color w:val="0070C0"/>
          <w:sz w:val="22"/>
          <w:szCs w:val="22"/>
        </w:rPr>
      </w:pPr>
      <w:r w:rsidRPr="00D97D82">
        <w:rPr>
          <w:rFonts w:asciiTheme="minorHAnsi" w:hAnsiTheme="minorHAnsi"/>
          <w:i/>
          <w:iCs/>
          <w:color w:val="0070C0"/>
          <w:sz w:val="22"/>
          <w:szCs w:val="22"/>
        </w:rPr>
        <w:t xml:space="preserve">thou hast taught me to say, </w:t>
      </w:r>
      <w:proofErr w:type="gramStart"/>
      <w:r w:rsidRPr="00D97D82">
        <w:rPr>
          <w:rFonts w:asciiTheme="minorHAnsi" w:hAnsiTheme="minorHAnsi"/>
          <w:i/>
          <w:iCs/>
          <w:color w:val="0070C0"/>
          <w:sz w:val="22"/>
          <w:szCs w:val="22"/>
        </w:rPr>
        <w:t>It</w:t>
      </w:r>
      <w:proofErr w:type="gramEnd"/>
      <w:r w:rsidRPr="00D97D82">
        <w:rPr>
          <w:rFonts w:asciiTheme="minorHAnsi" w:hAnsiTheme="minorHAnsi"/>
          <w:i/>
          <w:iCs/>
          <w:color w:val="0070C0"/>
          <w:sz w:val="22"/>
          <w:szCs w:val="22"/>
        </w:rPr>
        <w:t xml:space="preserve"> is well, it is well, with my soul</w:t>
      </w:r>
    </w:p>
    <w:p w14:paraId="06F33481" w14:textId="77777777" w:rsidR="006D4F69" w:rsidRPr="004658A6" w:rsidRDefault="006D4F69" w:rsidP="006D4F69">
      <w:pPr>
        <w:rPr>
          <w:rFonts w:asciiTheme="minorHAnsi" w:hAnsiTheme="minorHAnsi" w:cstheme="minorHAnsi"/>
          <w:i/>
          <w:iCs/>
          <w:caps/>
          <w:sz w:val="22"/>
          <w:szCs w:val="22"/>
        </w:rPr>
      </w:pPr>
      <w:r w:rsidRPr="004658A6">
        <w:rPr>
          <w:rFonts w:asciiTheme="minorHAnsi" w:hAnsiTheme="minorHAnsi" w:cstheme="minorHAnsi"/>
          <w:b/>
          <w:bCs/>
          <w:i/>
          <w:iCs/>
          <w:caps/>
          <w:sz w:val="22"/>
          <w:szCs w:val="22"/>
        </w:rPr>
        <w:t>LOT</w:t>
      </w:r>
      <w:r w:rsidRPr="004658A6">
        <w:rPr>
          <w:rFonts w:asciiTheme="minorHAnsi" w:hAnsiTheme="minorHAnsi" w:cstheme="minorHAnsi"/>
          <w:i/>
          <w:iCs/>
          <w:caps/>
          <w:sz w:val="22"/>
          <w:szCs w:val="22"/>
        </w:rPr>
        <w:t xml:space="preserve">, PORTION OR SITUATION. JOB 1:21 </w:t>
      </w:r>
    </w:p>
    <w:p w14:paraId="3B31FE19" w14:textId="77777777" w:rsidR="006D4F69" w:rsidRPr="008145F4" w:rsidRDefault="006D4F69" w:rsidP="006D4F69">
      <w:pPr>
        <w:autoSpaceDE w:val="0"/>
        <w:autoSpaceDN w:val="0"/>
        <w:adjustRightInd w:val="0"/>
        <w:rPr>
          <w:rFonts w:asciiTheme="minorHAnsi" w:hAnsiTheme="minorHAnsi" w:cstheme="minorHAnsi"/>
          <w:b/>
          <w:bCs/>
          <w:color w:val="C00000"/>
        </w:rPr>
      </w:pPr>
      <w:r w:rsidRPr="008145F4">
        <w:rPr>
          <w:rFonts w:asciiTheme="minorHAnsi" w:hAnsiTheme="minorHAnsi" w:cstheme="minorHAnsi"/>
          <w:b/>
          <w:bCs/>
          <w:color w:val="C00000"/>
        </w:rPr>
        <w:t xml:space="preserve">   James 1:12 </w:t>
      </w:r>
      <w:r w:rsidRPr="008145F4">
        <w:rPr>
          <w:rFonts w:asciiTheme="minorHAnsi" w:hAnsiTheme="minorHAnsi" w:cstheme="minorHAnsi"/>
          <w:i/>
          <w:iCs/>
          <w:color w:val="C00000"/>
        </w:rPr>
        <w:t>Blessed is the one who perseveres under trial because, having stood the test, that person will receive the crown of life that the Lord has promised to those who love him.</w:t>
      </w:r>
    </w:p>
    <w:p w14:paraId="07EDD8A1"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4A9C6045" w14:textId="77777777" w:rsidR="006D4F69" w:rsidRPr="008145F4" w:rsidRDefault="006D4F69" w:rsidP="006D4F69">
      <w:pPr>
        <w:autoSpaceDE w:val="0"/>
        <w:autoSpaceDN w:val="0"/>
        <w:adjustRightInd w:val="0"/>
        <w:rPr>
          <w:rFonts w:ascii="Calibri" w:hAnsi="Calibri"/>
          <w:color w:val="0070C0"/>
        </w:rPr>
      </w:pPr>
      <w:r w:rsidRPr="008145F4">
        <w:rPr>
          <w:rFonts w:asciiTheme="minorHAnsi" w:hAnsiTheme="minorHAnsi" w:cstheme="minorHAnsi"/>
          <w:b/>
          <w:bCs/>
          <w:color w:val="C00000"/>
        </w:rPr>
        <w:t xml:space="preserve">   Hebrews 13:5–6 </w:t>
      </w:r>
      <w:r w:rsidRPr="008145F4">
        <w:rPr>
          <w:rFonts w:asciiTheme="minorHAnsi" w:hAnsiTheme="minorHAnsi" w:cstheme="minorHAnsi"/>
          <w:i/>
          <w:iCs/>
          <w:color w:val="C00000"/>
          <w:vertAlign w:val="superscript"/>
        </w:rPr>
        <w:t>5</w:t>
      </w:r>
      <w:r w:rsidRPr="008145F4">
        <w:rPr>
          <w:rFonts w:asciiTheme="minorHAnsi" w:hAnsiTheme="minorHAnsi" w:cstheme="minorHAnsi"/>
          <w:i/>
          <w:iCs/>
          <w:color w:val="C00000"/>
        </w:rPr>
        <w:t xml:space="preserve">Keep your lives free from the love of money and be content with what you have, because God has said, “Never will I leave you; never will I forsake you.” </w:t>
      </w:r>
      <w:r w:rsidRPr="008145F4">
        <w:rPr>
          <w:rFonts w:asciiTheme="minorHAnsi" w:hAnsiTheme="minorHAnsi" w:cstheme="minorHAnsi"/>
          <w:i/>
          <w:iCs/>
          <w:color w:val="C00000"/>
          <w:vertAlign w:val="superscript"/>
        </w:rPr>
        <w:t>6</w:t>
      </w:r>
      <w:r w:rsidRPr="008145F4">
        <w:rPr>
          <w:rFonts w:asciiTheme="minorHAnsi" w:hAnsiTheme="minorHAnsi" w:cstheme="minorHAnsi"/>
          <w:i/>
          <w:iCs/>
          <w:color w:val="C00000"/>
        </w:rPr>
        <w:t xml:space="preserve">So we say with confidence, “The Lord is my helper; I will not be afraid. What can mere mortals do to me?” </w:t>
      </w:r>
    </w:p>
    <w:p w14:paraId="6C26115A"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0B74A52E" w14:textId="77777777" w:rsidR="006D4F69" w:rsidRPr="008145F4" w:rsidRDefault="006D4F69" w:rsidP="006D4F69">
      <w:pPr>
        <w:rPr>
          <w:rFonts w:asciiTheme="minorHAnsi" w:hAnsiTheme="minorHAnsi" w:cstheme="minorHAnsi"/>
          <w:caps/>
          <w:sz w:val="16"/>
          <w:szCs w:val="16"/>
        </w:rPr>
      </w:pPr>
    </w:p>
    <w:p w14:paraId="14F19661" w14:textId="77777777" w:rsidR="006D4F69" w:rsidRPr="004658A6" w:rsidRDefault="006D4F69" w:rsidP="006D4F69">
      <w:pPr>
        <w:rPr>
          <w:rFonts w:asciiTheme="minorHAnsi" w:hAnsiTheme="minorHAnsi" w:cstheme="minorHAnsi"/>
          <w:caps/>
          <w:sz w:val="22"/>
          <w:szCs w:val="22"/>
        </w:rPr>
      </w:pPr>
      <w:r w:rsidRPr="004658A6">
        <w:rPr>
          <w:rFonts w:asciiTheme="minorHAnsi" w:hAnsiTheme="minorHAnsi" w:cstheme="minorHAnsi"/>
          <w:caps/>
          <w:sz w:val="22"/>
          <w:szCs w:val="22"/>
        </w:rPr>
        <w:sym w:font="Wingdings" w:char="F08D"/>
      </w:r>
      <w:r w:rsidRPr="004658A6">
        <w:rPr>
          <w:rFonts w:asciiTheme="minorHAnsi" w:hAnsiTheme="minorHAnsi" w:cstheme="minorHAnsi"/>
          <w:caps/>
          <w:sz w:val="22"/>
          <w:szCs w:val="22"/>
        </w:rPr>
        <w:t xml:space="preserve"> </w:t>
      </w:r>
      <w:r w:rsidRPr="004658A6">
        <w:rPr>
          <w:rFonts w:asciiTheme="minorHAnsi" w:hAnsiTheme="minorHAnsi" w:cstheme="minorHAnsi"/>
          <w:b/>
          <w:bCs/>
          <w:i/>
          <w:iCs/>
          <w:caps/>
          <w:sz w:val="22"/>
          <w:szCs w:val="22"/>
        </w:rPr>
        <w:t xml:space="preserve">“Let this blest </w:t>
      </w:r>
      <w:r>
        <w:rPr>
          <w:rFonts w:asciiTheme="minorHAnsi" w:hAnsiTheme="minorHAnsi" w:cstheme="minorHAnsi"/>
          <w:b/>
          <w:bCs/>
          <w:i/>
          <w:iCs/>
          <w:caps/>
          <w:color w:val="0070C0"/>
          <w:sz w:val="22"/>
          <w:szCs w:val="22"/>
          <w:u w:val="single"/>
        </w:rPr>
        <w:t>___________________</w:t>
      </w:r>
      <w:r w:rsidRPr="004658A6">
        <w:rPr>
          <w:rFonts w:asciiTheme="minorHAnsi" w:hAnsiTheme="minorHAnsi" w:cstheme="minorHAnsi"/>
          <w:b/>
          <w:bCs/>
          <w:i/>
          <w:iCs/>
          <w:caps/>
          <w:sz w:val="22"/>
          <w:szCs w:val="22"/>
        </w:rPr>
        <w:t xml:space="preserve"> </w:t>
      </w:r>
      <w:proofErr w:type="gramStart"/>
      <w:r w:rsidRPr="004658A6">
        <w:rPr>
          <w:rFonts w:asciiTheme="minorHAnsi" w:hAnsiTheme="minorHAnsi" w:cstheme="minorHAnsi"/>
          <w:b/>
          <w:bCs/>
          <w:i/>
          <w:iCs/>
          <w:caps/>
          <w:sz w:val="22"/>
          <w:szCs w:val="22"/>
        </w:rPr>
        <w:t>control</w:t>
      </w:r>
      <w:proofErr w:type="gramEnd"/>
      <w:r w:rsidRPr="004658A6">
        <w:rPr>
          <w:rFonts w:asciiTheme="minorHAnsi" w:hAnsiTheme="minorHAnsi" w:cstheme="minorHAnsi"/>
          <w:b/>
          <w:bCs/>
          <w:i/>
          <w:iCs/>
          <w:caps/>
          <w:sz w:val="22"/>
          <w:szCs w:val="22"/>
        </w:rPr>
        <w:t>”</w:t>
      </w:r>
      <w:r w:rsidRPr="004658A6">
        <w:rPr>
          <w:rFonts w:asciiTheme="minorHAnsi" w:hAnsiTheme="minorHAnsi" w:cstheme="minorHAnsi"/>
          <w:caps/>
          <w:sz w:val="22"/>
          <w:szCs w:val="22"/>
        </w:rPr>
        <w:t xml:space="preserve"> </w:t>
      </w:r>
    </w:p>
    <w:p w14:paraId="1322B15A" w14:textId="77777777" w:rsidR="006D4F69" w:rsidRPr="008145F4" w:rsidRDefault="006D4F69" w:rsidP="006D4F69">
      <w:pPr>
        <w:rPr>
          <w:rFonts w:asciiTheme="minorHAnsi" w:hAnsiTheme="minorHAnsi"/>
          <w:i/>
          <w:iCs/>
          <w:color w:val="0070C0"/>
          <w:sz w:val="18"/>
          <w:szCs w:val="18"/>
        </w:rPr>
      </w:pPr>
      <w:r w:rsidRPr="004658A6">
        <w:rPr>
          <w:rFonts w:asciiTheme="minorHAnsi" w:hAnsiTheme="minorHAnsi"/>
          <w:i/>
          <w:iCs/>
          <w:color w:val="0070C0"/>
          <w:sz w:val="22"/>
          <w:szCs w:val="22"/>
        </w:rPr>
        <w:t>Though Satan should buffet, though trials should come</w:t>
      </w:r>
      <w:r w:rsidRPr="004658A6">
        <w:rPr>
          <w:rFonts w:asciiTheme="minorHAnsi" w:hAnsiTheme="minorHAnsi"/>
          <w:i/>
          <w:iCs/>
          <w:color w:val="0070C0"/>
          <w:sz w:val="22"/>
          <w:szCs w:val="22"/>
        </w:rPr>
        <w:br/>
      </w:r>
      <w:r w:rsidRPr="008145F4">
        <w:rPr>
          <w:rFonts w:asciiTheme="minorHAnsi" w:hAnsiTheme="minorHAnsi"/>
          <w:i/>
          <w:iCs/>
          <w:color w:val="0070C0"/>
          <w:sz w:val="18"/>
          <w:szCs w:val="18"/>
        </w:rPr>
        <w:t>…</w:t>
      </w:r>
    </w:p>
    <w:p w14:paraId="34FA8052" w14:textId="77777777" w:rsidR="006D4F69" w:rsidRPr="004658A6" w:rsidRDefault="006D4F69" w:rsidP="006D4F69">
      <w:pPr>
        <w:rPr>
          <w:rFonts w:asciiTheme="minorHAnsi" w:hAnsiTheme="minorHAnsi"/>
          <w:i/>
          <w:iCs/>
          <w:color w:val="0070C0"/>
          <w:sz w:val="22"/>
          <w:szCs w:val="22"/>
        </w:rPr>
      </w:pPr>
      <w:r w:rsidRPr="004658A6">
        <w:rPr>
          <w:rFonts w:asciiTheme="minorHAnsi" w:hAnsiTheme="minorHAnsi"/>
          <w:i/>
          <w:iCs/>
          <w:color w:val="0070C0"/>
          <w:sz w:val="22"/>
          <w:szCs w:val="22"/>
        </w:rPr>
        <w:t xml:space="preserve">Christ has regarded my helpless estate </w:t>
      </w:r>
      <w:r>
        <w:rPr>
          <w:rFonts w:asciiTheme="minorHAnsi" w:hAnsiTheme="minorHAnsi"/>
          <w:i/>
          <w:iCs/>
          <w:color w:val="0070C0"/>
          <w:sz w:val="22"/>
          <w:szCs w:val="22"/>
        </w:rPr>
        <w:t>&amp;</w:t>
      </w:r>
      <w:r w:rsidRPr="004658A6">
        <w:rPr>
          <w:rFonts w:asciiTheme="minorHAnsi" w:hAnsiTheme="minorHAnsi"/>
          <w:i/>
          <w:iCs/>
          <w:color w:val="0070C0"/>
          <w:sz w:val="22"/>
          <w:szCs w:val="22"/>
        </w:rPr>
        <w:t xml:space="preserve"> shed His own blood for my </w:t>
      </w:r>
      <w:proofErr w:type="gramStart"/>
      <w:r w:rsidRPr="004658A6">
        <w:rPr>
          <w:rFonts w:asciiTheme="minorHAnsi" w:hAnsiTheme="minorHAnsi"/>
          <w:i/>
          <w:iCs/>
          <w:color w:val="0070C0"/>
          <w:sz w:val="22"/>
          <w:szCs w:val="22"/>
        </w:rPr>
        <w:t>soul</w:t>
      </w:r>
      <w:proofErr w:type="gramEnd"/>
    </w:p>
    <w:p w14:paraId="09198D3A" w14:textId="77777777" w:rsidR="006D4F69" w:rsidRPr="004658A6" w:rsidRDefault="006D4F69" w:rsidP="006D4F69">
      <w:pPr>
        <w:rPr>
          <w:rFonts w:asciiTheme="minorHAnsi" w:hAnsiTheme="minorHAnsi" w:cstheme="minorHAnsi"/>
          <w:i/>
          <w:iCs/>
          <w:caps/>
          <w:sz w:val="22"/>
          <w:szCs w:val="22"/>
        </w:rPr>
      </w:pPr>
      <w:proofErr w:type="gramStart"/>
      <w:r w:rsidRPr="004658A6">
        <w:rPr>
          <w:rFonts w:asciiTheme="minorHAnsi" w:hAnsiTheme="minorHAnsi" w:cstheme="minorHAnsi"/>
          <w:b/>
          <w:bCs/>
          <w:i/>
          <w:iCs/>
          <w:caps/>
          <w:sz w:val="22"/>
          <w:szCs w:val="22"/>
          <w:lang w:val="en"/>
        </w:rPr>
        <w:t>Assurance</w:t>
      </w:r>
      <w:r w:rsidRPr="004658A6">
        <w:rPr>
          <w:rFonts w:asciiTheme="minorHAnsi" w:hAnsiTheme="minorHAnsi" w:cstheme="minorHAnsi"/>
          <w:i/>
          <w:iCs/>
          <w:caps/>
          <w:sz w:val="22"/>
          <w:szCs w:val="22"/>
          <w:lang w:val="en"/>
        </w:rPr>
        <w:t>,</w:t>
      </w:r>
      <w:proofErr w:type="gramEnd"/>
      <w:r w:rsidRPr="004658A6">
        <w:rPr>
          <w:rFonts w:asciiTheme="minorHAnsi" w:hAnsiTheme="minorHAnsi" w:cstheme="minorHAnsi"/>
          <w:i/>
          <w:iCs/>
          <w:caps/>
          <w:sz w:val="22"/>
          <w:szCs w:val="22"/>
          <w:lang w:val="en"/>
        </w:rPr>
        <w:t xml:space="preserve"> is confidence in a guaranteed fact.</w:t>
      </w:r>
    </w:p>
    <w:p w14:paraId="344BAFD4" w14:textId="77777777" w:rsidR="006D4F69" w:rsidRPr="008145F4" w:rsidRDefault="006D4F69" w:rsidP="006D4F69">
      <w:pPr>
        <w:autoSpaceDE w:val="0"/>
        <w:autoSpaceDN w:val="0"/>
        <w:adjustRightInd w:val="0"/>
        <w:rPr>
          <w:rFonts w:asciiTheme="minorHAnsi" w:hAnsiTheme="minorHAnsi" w:cstheme="minorHAnsi"/>
          <w:i/>
          <w:iCs/>
          <w:color w:val="C00000"/>
        </w:rPr>
      </w:pPr>
      <w:r w:rsidRPr="008145F4">
        <w:rPr>
          <w:rFonts w:asciiTheme="minorHAnsi" w:hAnsiTheme="minorHAnsi" w:cstheme="minorHAnsi"/>
          <w:b/>
          <w:bCs/>
          <w:color w:val="C00000"/>
        </w:rPr>
        <w:t xml:space="preserve">   Hebrews 10:19, 22–23 </w:t>
      </w:r>
      <w:r w:rsidRPr="008145F4">
        <w:rPr>
          <w:rFonts w:asciiTheme="minorHAnsi" w:hAnsiTheme="minorHAnsi" w:cstheme="minorHAnsi"/>
          <w:i/>
          <w:iCs/>
          <w:color w:val="C00000"/>
          <w:vertAlign w:val="superscript"/>
        </w:rPr>
        <w:t>19</w:t>
      </w:r>
      <w:r w:rsidRPr="008145F4">
        <w:rPr>
          <w:rFonts w:asciiTheme="minorHAnsi" w:hAnsiTheme="minorHAnsi" w:cstheme="minorHAnsi"/>
          <w:i/>
          <w:iCs/>
          <w:color w:val="C00000"/>
        </w:rPr>
        <w:t xml:space="preserve">Therefore, brothers and sisters, since </w:t>
      </w:r>
      <w:r w:rsidRPr="008145F4">
        <w:rPr>
          <w:rFonts w:asciiTheme="minorHAnsi" w:hAnsiTheme="minorHAnsi" w:cstheme="minorHAnsi"/>
          <w:i/>
          <w:iCs/>
          <w:color w:val="C00000"/>
          <w:u w:val="single"/>
        </w:rPr>
        <w:t>we have confidence to enter the Most Holy Place by the blood of Jesus</w:t>
      </w:r>
      <w:r w:rsidRPr="008145F4">
        <w:rPr>
          <w:rFonts w:asciiTheme="minorHAnsi" w:hAnsiTheme="minorHAnsi" w:cstheme="minorHAnsi"/>
          <w:i/>
          <w:iCs/>
          <w:color w:val="C00000"/>
        </w:rPr>
        <w:t xml:space="preserve">, </w:t>
      </w:r>
      <w:r w:rsidRPr="008145F4">
        <w:rPr>
          <w:rFonts w:asciiTheme="minorHAnsi" w:hAnsiTheme="minorHAnsi" w:cstheme="minorHAnsi"/>
          <w:i/>
          <w:iCs/>
          <w:color w:val="C00000"/>
          <w:vertAlign w:val="superscript"/>
        </w:rPr>
        <w:t>22</w:t>
      </w:r>
      <w:r w:rsidRPr="008145F4">
        <w:rPr>
          <w:rFonts w:asciiTheme="minorHAnsi" w:hAnsiTheme="minorHAnsi" w:cstheme="minorHAnsi"/>
          <w:i/>
          <w:iCs/>
          <w:color w:val="C00000"/>
        </w:rPr>
        <w:t xml:space="preserve">let us draw near to God with a sincere heart and with the </w:t>
      </w:r>
      <w:r w:rsidRPr="008145F4">
        <w:rPr>
          <w:rFonts w:asciiTheme="minorHAnsi" w:hAnsiTheme="minorHAnsi" w:cstheme="minorHAnsi"/>
          <w:i/>
          <w:iCs/>
          <w:color w:val="C00000"/>
          <w:u w:val="single"/>
        </w:rPr>
        <w:t>full assurance</w:t>
      </w:r>
      <w:r w:rsidRPr="008145F4">
        <w:rPr>
          <w:rFonts w:asciiTheme="minorHAnsi" w:hAnsiTheme="minorHAnsi" w:cstheme="minorHAnsi"/>
          <w:i/>
          <w:iCs/>
          <w:color w:val="C00000"/>
        </w:rPr>
        <w:t xml:space="preserve"> that faith brings, having our hearts sprinkled to cleanse us from a guilty conscience and having our bodies washed with pure water. </w:t>
      </w:r>
      <w:r w:rsidRPr="008145F4">
        <w:rPr>
          <w:rFonts w:asciiTheme="minorHAnsi" w:hAnsiTheme="minorHAnsi" w:cstheme="minorHAnsi"/>
          <w:i/>
          <w:iCs/>
          <w:color w:val="C00000"/>
          <w:vertAlign w:val="superscript"/>
        </w:rPr>
        <w:t>23</w:t>
      </w:r>
      <w:r w:rsidRPr="008145F4">
        <w:rPr>
          <w:rFonts w:asciiTheme="minorHAnsi" w:hAnsiTheme="minorHAnsi" w:cstheme="minorHAnsi"/>
          <w:i/>
          <w:iCs/>
          <w:color w:val="C00000"/>
        </w:rPr>
        <w:t>Let us hold unswervingly to the hope we profess, for he who promised is faithful.</w:t>
      </w:r>
    </w:p>
    <w:p w14:paraId="56A535FA"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1B14891F" w14:textId="77777777" w:rsidR="006D4F69" w:rsidRPr="008145F4" w:rsidRDefault="006D4F69" w:rsidP="006D4F69">
      <w:pPr>
        <w:autoSpaceDE w:val="0"/>
        <w:autoSpaceDN w:val="0"/>
        <w:adjustRightInd w:val="0"/>
        <w:rPr>
          <w:rFonts w:asciiTheme="minorHAnsi" w:hAnsiTheme="minorHAnsi" w:cstheme="minorHAnsi"/>
          <w:i/>
          <w:iCs/>
          <w:color w:val="C00000"/>
        </w:rPr>
      </w:pPr>
      <w:r w:rsidRPr="008145F4">
        <w:rPr>
          <w:rFonts w:asciiTheme="minorHAnsi" w:hAnsiTheme="minorHAnsi" w:cstheme="minorHAnsi"/>
          <w:b/>
          <w:bCs/>
          <w:color w:val="C00000"/>
        </w:rPr>
        <w:t xml:space="preserve">   1 John 5:13 </w:t>
      </w:r>
      <w:r w:rsidRPr="008145F4">
        <w:rPr>
          <w:rFonts w:asciiTheme="minorHAnsi" w:hAnsiTheme="minorHAnsi" w:cstheme="minorHAnsi"/>
          <w:i/>
          <w:iCs/>
          <w:color w:val="C00000"/>
        </w:rPr>
        <w:t xml:space="preserve">I write these things to you who believe in the name of the Son of God so that you </w:t>
      </w:r>
      <w:r w:rsidRPr="008145F4">
        <w:rPr>
          <w:rFonts w:asciiTheme="minorHAnsi" w:hAnsiTheme="minorHAnsi" w:cstheme="minorHAnsi"/>
          <w:i/>
          <w:iCs/>
          <w:color w:val="C00000"/>
          <w:u w:val="single"/>
        </w:rPr>
        <w:t>may know that you have eternal life</w:t>
      </w:r>
      <w:r w:rsidRPr="008145F4">
        <w:rPr>
          <w:rFonts w:asciiTheme="minorHAnsi" w:hAnsiTheme="minorHAnsi" w:cstheme="minorHAnsi"/>
          <w:i/>
          <w:iCs/>
          <w:color w:val="C00000"/>
        </w:rPr>
        <w:t xml:space="preserve">. </w:t>
      </w:r>
    </w:p>
    <w:p w14:paraId="7DDD20CE"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27408808" w14:textId="77777777" w:rsidR="006D4F69" w:rsidRPr="008145F4" w:rsidRDefault="006D4F69" w:rsidP="006D4F69">
      <w:pPr>
        <w:ind w:left="1440" w:firstLine="720"/>
        <w:jc w:val="center"/>
        <w:rPr>
          <w:rFonts w:asciiTheme="minorHAnsi" w:hAnsiTheme="minorHAnsi" w:cstheme="minorHAnsi"/>
          <w:caps/>
          <w:sz w:val="12"/>
          <w:szCs w:val="12"/>
        </w:rPr>
      </w:pPr>
      <w:r w:rsidRPr="008145F4">
        <w:rPr>
          <w:rFonts w:asciiTheme="minorHAnsi" w:hAnsiTheme="minorHAnsi" w:cstheme="minorHAnsi"/>
          <w:caps/>
          <w:sz w:val="12"/>
          <w:szCs w:val="12"/>
        </w:rPr>
        <w:t>OVER</w:t>
      </w:r>
    </w:p>
    <w:p w14:paraId="71AF64DC" w14:textId="77777777" w:rsidR="006D4F69" w:rsidRDefault="006D4F69" w:rsidP="006D4F69">
      <w:pPr>
        <w:rPr>
          <w:rFonts w:asciiTheme="minorHAnsi" w:hAnsiTheme="minorHAnsi" w:cstheme="minorHAnsi"/>
          <w:caps/>
          <w:sz w:val="22"/>
          <w:szCs w:val="22"/>
        </w:rPr>
      </w:pPr>
    </w:p>
    <w:p w14:paraId="70BD3079" w14:textId="77777777" w:rsidR="006D4F69" w:rsidRPr="004658A6" w:rsidRDefault="006D4F69" w:rsidP="006D4F69">
      <w:pPr>
        <w:rPr>
          <w:rFonts w:asciiTheme="minorHAnsi" w:hAnsiTheme="minorHAnsi" w:cstheme="minorHAnsi"/>
          <w:caps/>
          <w:sz w:val="22"/>
          <w:szCs w:val="22"/>
        </w:rPr>
      </w:pPr>
      <w:r w:rsidRPr="004658A6">
        <w:rPr>
          <w:rFonts w:asciiTheme="minorHAnsi" w:hAnsiTheme="minorHAnsi" w:cstheme="minorHAnsi"/>
          <w:caps/>
          <w:sz w:val="22"/>
          <w:szCs w:val="22"/>
        </w:rPr>
        <w:sym w:font="Wingdings" w:char="F08E"/>
      </w:r>
      <w:r w:rsidRPr="004658A6">
        <w:rPr>
          <w:rFonts w:asciiTheme="minorHAnsi" w:hAnsiTheme="minorHAnsi" w:cstheme="minorHAnsi"/>
          <w:caps/>
          <w:sz w:val="22"/>
          <w:szCs w:val="22"/>
        </w:rPr>
        <w:t xml:space="preserve"> </w:t>
      </w:r>
      <w:r w:rsidRPr="004658A6">
        <w:rPr>
          <w:rFonts w:asciiTheme="minorHAnsi" w:hAnsiTheme="minorHAnsi" w:cstheme="minorHAnsi"/>
          <w:b/>
          <w:bCs/>
          <w:i/>
          <w:iCs/>
          <w:caps/>
          <w:sz w:val="22"/>
          <w:szCs w:val="22"/>
        </w:rPr>
        <w:t xml:space="preserve">“My </w:t>
      </w:r>
      <w:r>
        <w:rPr>
          <w:rFonts w:asciiTheme="minorHAnsi" w:hAnsiTheme="minorHAnsi" w:cstheme="minorHAnsi"/>
          <w:b/>
          <w:bCs/>
          <w:i/>
          <w:iCs/>
          <w:caps/>
          <w:color w:val="0070C0"/>
          <w:sz w:val="22"/>
          <w:szCs w:val="22"/>
          <w:u w:val="single"/>
        </w:rPr>
        <w:t>_______</w:t>
      </w:r>
      <w:r w:rsidRPr="004658A6">
        <w:rPr>
          <w:rFonts w:asciiTheme="minorHAnsi" w:hAnsiTheme="minorHAnsi" w:cstheme="minorHAnsi"/>
          <w:b/>
          <w:bCs/>
          <w:i/>
          <w:iCs/>
          <w:caps/>
          <w:sz w:val="22"/>
          <w:szCs w:val="22"/>
        </w:rPr>
        <w:t>, not in part but the whole”</w:t>
      </w:r>
      <w:r w:rsidRPr="004658A6">
        <w:rPr>
          <w:rFonts w:asciiTheme="minorHAnsi" w:hAnsiTheme="minorHAnsi" w:cstheme="minorHAnsi"/>
          <w:caps/>
          <w:sz w:val="22"/>
          <w:szCs w:val="22"/>
        </w:rPr>
        <w:t xml:space="preserve"> </w:t>
      </w:r>
    </w:p>
    <w:p w14:paraId="24F9892C" w14:textId="77777777" w:rsidR="006D4F69" w:rsidRPr="004658A6" w:rsidRDefault="006D4F69" w:rsidP="006D4F69">
      <w:pPr>
        <w:rPr>
          <w:rFonts w:asciiTheme="minorHAnsi" w:hAnsiTheme="minorHAnsi"/>
          <w:i/>
          <w:iCs/>
          <w:color w:val="0070C0"/>
          <w:sz w:val="22"/>
          <w:szCs w:val="22"/>
        </w:rPr>
      </w:pPr>
      <w:r w:rsidRPr="004658A6">
        <w:rPr>
          <w:rFonts w:asciiTheme="minorHAnsi" w:hAnsiTheme="minorHAnsi"/>
          <w:i/>
          <w:iCs/>
          <w:color w:val="0070C0"/>
          <w:sz w:val="22"/>
          <w:szCs w:val="22"/>
        </w:rPr>
        <w:t>My sin, oh, the bliss of this glorious thought!</w:t>
      </w:r>
    </w:p>
    <w:p w14:paraId="1410102A" w14:textId="77777777" w:rsidR="006D4F69" w:rsidRDefault="006D4F69" w:rsidP="006D4F69">
      <w:pPr>
        <w:rPr>
          <w:rFonts w:asciiTheme="minorHAnsi" w:hAnsiTheme="minorHAnsi" w:cstheme="minorHAnsi"/>
          <w:i/>
          <w:iCs/>
          <w:sz w:val="22"/>
          <w:szCs w:val="22"/>
        </w:rPr>
      </w:pPr>
      <w:r w:rsidRPr="004658A6">
        <w:rPr>
          <w:rFonts w:asciiTheme="minorHAnsi" w:hAnsiTheme="minorHAnsi"/>
          <w:i/>
          <w:iCs/>
          <w:color w:val="0070C0"/>
          <w:sz w:val="22"/>
          <w:szCs w:val="22"/>
        </w:rPr>
        <w:t>…</w:t>
      </w:r>
      <w:r w:rsidRPr="004658A6">
        <w:rPr>
          <w:rFonts w:asciiTheme="minorHAnsi" w:hAnsiTheme="minorHAnsi"/>
          <w:i/>
          <w:iCs/>
          <w:color w:val="0070C0"/>
          <w:sz w:val="22"/>
          <w:szCs w:val="22"/>
        </w:rPr>
        <w:br/>
        <w:t>Is nailed to the cross, and I bear it no more</w:t>
      </w:r>
      <w:r w:rsidRPr="004658A6">
        <w:rPr>
          <w:rFonts w:asciiTheme="minorHAnsi" w:hAnsiTheme="minorHAnsi"/>
          <w:i/>
          <w:iCs/>
          <w:color w:val="0070C0"/>
          <w:sz w:val="22"/>
          <w:szCs w:val="22"/>
        </w:rPr>
        <w:br/>
      </w:r>
      <w:r w:rsidRPr="008145F4">
        <w:rPr>
          <w:rFonts w:asciiTheme="minorHAnsi" w:hAnsiTheme="minorHAnsi" w:cstheme="minorHAnsi"/>
          <w:b/>
          <w:bCs/>
          <w:i/>
          <w:iCs/>
          <w:sz w:val="22"/>
          <w:szCs w:val="22"/>
        </w:rPr>
        <w:t>SIN</w:t>
      </w:r>
      <w:r>
        <w:rPr>
          <w:rFonts w:asciiTheme="minorHAnsi" w:hAnsiTheme="minorHAnsi" w:cstheme="minorHAnsi"/>
          <w:i/>
          <w:iCs/>
          <w:sz w:val="22"/>
          <w:szCs w:val="22"/>
        </w:rPr>
        <w:t>,</w:t>
      </w:r>
      <w:r w:rsidRPr="008145F4">
        <w:rPr>
          <w:rFonts w:asciiTheme="minorHAnsi" w:hAnsiTheme="minorHAnsi" w:cstheme="minorHAnsi"/>
          <w:i/>
          <w:iCs/>
          <w:sz w:val="22"/>
          <w:szCs w:val="22"/>
        </w:rPr>
        <w:t xml:space="preserve"> IS RELATED TO OUR FALLEN NATURE.   </w:t>
      </w:r>
    </w:p>
    <w:p w14:paraId="4748D10E" w14:textId="31DB8EB5" w:rsidR="006D4F69" w:rsidRPr="008145F4" w:rsidRDefault="006D4F69" w:rsidP="006D4F69">
      <w:pPr>
        <w:rPr>
          <w:rFonts w:asciiTheme="minorHAnsi" w:hAnsiTheme="minorHAnsi" w:cstheme="minorHAnsi"/>
          <w:i/>
          <w:iCs/>
          <w:sz w:val="22"/>
          <w:szCs w:val="22"/>
        </w:rPr>
      </w:pPr>
      <w:r w:rsidRPr="008145F4">
        <w:rPr>
          <w:rFonts w:asciiTheme="minorHAnsi" w:hAnsiTheme="minorHAnsi" w:cstheme="minorHAnsi"/>
          <w:b/>
          <w:bCs/>
          <w:i/>
          <w:iCs/>
          <w:sz w:val="22"/>
          <w:szCs w:val="22"/>
        </w:rPr>
        <w:t>SINS</w:t>
      </w:r>
      <w:r w:rsidRPr="008145F4">
        <w:rPr>
          <w:rFonts w:asciiTheme="minorHAnsi" w:hAnsiTheme="minorHAnsi" w:cstheme="minorHAnsi"/>
          <w:i/>
          <w:iCs/>
          <w:sz w:val="22"/>
          <w:szCs w:val="22"/>
        </w:rPr>
        <w:t xml:space="preserve"> ARE INDIVIDUAL ACTS OF </w:t>
      </w:r>
      <w:r w:rsidR="004A7C51" w:rsidRPr="008145F4">
        <w:rPr>
          <w:rFonts w:asciiTheme="minorHAnsi" w:hAnsiTheme="minorHAnsi" w:cstheme="minorHAnsi"/>
          <w:i/>
          <w:iCs/>
          <w:sz w:val="22"/>
          <w:szCs w:val="22"/>
        </w:rPr>
        <w:t>CONDUCT – MISSING</w:t>
      </w:r>
      <w:r w:rsidRPr="008145F4">
        <w:rPr>
          <w:rFonts w:asciiTheme="minorHAnsi" w:hAnsiTheme="minorHAnsi" w:cstheme="minorHAnsi"/>
          <w:i/>
          <w:iCs/>
          <w:sz w:val="22"/>
          <w:szCs w:val="22"/>
        </w:rPr>
        <w:t xml:space="preserve"> THE MARK</w:t>
      </w:r>
    </w:p>
    <w:p w14:paraId="4F88EFF6" w14:textId="77777777" w:rsidR="006D4F69" w:rsidRPr="008145F4" w:rsidRDefault="006D4F69" w:rsidP="006D4F69">
      <w:pPr>
        <w:rPr>
          <w:rFonts w:asciiTheme="minorHAnsi" w:hAnsiTheme="minorHAnsi" w:cstheme="minorHAnsi"/>
          <w:i/>
          <w:iCs/>
          <w:color w:val="C00000"/>
        </w:rPr>
      </w:pPr>
      <w:r w:rsidRPr="008145F4">
        <w:rPr>
          <w:rFonts w:asciiTheme="minorHAnsi" w:hAnsiTheme="minorHAnsi" w:cstheme="minorHAnsi"/>
          <w:b/>
          <w:bCs/>
          <w:color w:val="C00000"/>
        </w:rPr>
        <w:t xml:space="preserve">   Isaiah 1:18–20 </w:t>
      </w:r>
      <w:r w:rsidRPr="008145F4">
        <w:rPr>
          <w:rFonts w:asciiTheme="minorHAnsi" w:hAnsiTheme="minorHAnsi" w:cstheme="minorHAnsi"/>
          <w:i/>
          <w:iCs/>
          <w:color w:val="C00000"/>
        </w:rPr>
        <w:t xml:space="preserve">“Come now, let us settle the matter,” says the </w:t>
      </w:r>
      <w:r w:rsidRPr="008145F4">
        <w:rPr>
          <w:rFonts w:asciiTheme="minorHAnsi" w:hAnsiTheme="minorHAnsi" w:cstheme="minorHAnsi"/>
          <w:i/>
          <w:iCs/>
          <w:smallCaps/>
          <w:color w:val="C00000"/>
        </w:rPr>
        <w:t>Lord</w:t>
      </w:r>
      <w:r w:rsidRPr="008145F4">
        <w:rPr>
          <w:rFonts w:asciiTheme="minorHAnsi" w:hAnsiTheme="minorHAnsi" w:cstheme="minorHAnsi"/>
          <w:i/>
          <w:iCs/>
          <w:color w:val="C00000"/>
        </w:rPr>
        <w:t xml:space="preserve">. “Though </w:t>
      </w:r>
      <w:r w:rsidRPr="008145F4">
        <w:rPr>
          <w:rFonts w:asciiTheme="minorHAnsi" w:hAnsiTheme="minorHAnsi" w:cstheme="minorHAnsi"/>
          <w:i/>
          <w:iCs/>
          <w:color w:val="C00000"/>
          <w:u w:val="single"/>
        </w:rPr>
        <w:t>your sins are like scarlet</w:t>
      </w:r>
      <w:r w:rsidRPr="008145F4">
        <w:rPr>
          <w:rFonts w:asciiTheme="minorHAnsi" w:hAnsiTheme="minorHAnsi" w:cstheme="minorHAnsi"/>
          <w:i/>
          <w:iCs/>
          <w:color w:val="C00000"/>
        </w:rPr>
        <w:t xml:space="preserve">, they shall be as </w:t>
      </w:r>
      <w:r w:rsidRPr="008145F4">
        <w:rPr>
          <w:rFonts w:asciiTheme="minorHAnsi" w:hAnsiTheme="minorHAnsi" w:cstheme="minorHAnsi"/>
          <w:i/>
          <w:iCs/>
          <w:color w:val="C00000"/>
          <w:u w:val="single"/>
        </w:rPr>
        <w:t>white as snow</w:t>
      </w:r>
      <w:r w:rsidRPr="008145F4">
        <w:rPr>
          <w:rFonts w:asciiTheme="minorHAnsi" w:hAnsiTheme="minorHAnsi" w:cstheme="minorHAnsi"/>
          <w:i/>
          <w:iCs/>
          <w:color w:val="C00000"/>
        </w:rPr>
        <w:t xml:space="preserve">; though they are </w:t>
      </w:r>
      <w:r w:rsidRPr="008145F4">
        <w:rPr>
          <w:rFonts w:asciiTheme="minorHAnsi" w:hAnsiTheme="minorHAnsi" w:cstheme="minorHAnsi"/>
          <w:i/>
          <w:iCs/>
          <w:color w:val="C00000"/>
          <w:u w:val="single"/>
        </w:rPr>
        <w:t>red as crimson, they shall be like wool</w:t>
      </w:r>
      <w:r w:rsidRPr="008145F4">
        <w:rPr>
          <w:rFonts w:asciiTheme="minorHAnsi" w:hAnsiTheme="minorHAnsi" w:cstheme="minorHAnsi"/>
          <w:i/>
          <w:iCs/>
          <w:color w:val="C00000"/>
        </w:rPr>
        <w:t xml:space="preserve">. </w:t>
      </w:r>
      <w:r w:rsidRPr="008145F4">
        <w:rPr>
          <w:rFonts w:asciiTheme="minorHAnsi" w:hAnsiTheme="minorHAnsi" w:cstheme="minorHAnsi"/>
          <w:i/>
          <w:iCs/>
          <w:color w:val="C00000"/>
          <w:vertAlign w:val="superscript"/>
        </w:rPr>
        <w:t>19</w:t>
      </w:r>
      <w:r w:rsidRPr="008145F4">
        <w:rPr>
          <w:rFonts w:asciiTheme="minorHAnsi" w:hAnsiTheme="minorHAnsi" w:cstheme="minorHAnsi"/>
          <w:i/>
          <w:iCs/>
          <w:color w:val="C00000"/>
        </w:rPr>
        <w:t xml:space="preserve">If you are willing and obedient, you will eat the good things of the land; </w:t>
      </w:r>
      <w:r w:rsidRPr="008145F4">
        <w:rPr>
          <w:rFonts w:asciiTheme="minorHAnsi" w:hAnsiTheme="minorHAnsi" w:cstheme="minorHAnsi"/>
          <w:i/>
          <w:iCs/>
          <w:color w:val="C00000"/>
          <w:vertAlign w:val="superscript"/>
        </w:rPr>
        <w:t>20</w:t>
      </w:r>
      <w:r w:rsidRPr="008145F4">
        <w:rPr>
          <w:rFonts w:asciiTheme="minorHAnsi" w:hAnsiTheme="minorHAnsi" w:cstheme="minorHAnsi"/>
          <w:i/>
          <w:iCs/>
          <w:color w:val="C00000"/>
        </w:rPr>
        <w:t xml:space="preserve">but </w:t>
      </w:r>
      <w:r w:rsidRPr="008145F4">
        <w:rPr>
          <w:rFonts w:asciiTheme="minorHAnsi" w:hAnsiTheme="minorHAnsi" w:cstheme="minorHAnsi"/>
          <w:i/>
          <w:iCs/>
          <w:color w:val="C00000"/>
          <w:u w:val="thick"/>
        </w:rPr>
        <w:t>if you resist and rebel</w:t>
      </w:r>
      <w:r w:rsidRPr="008145F4">
        <w:rPr>
          <w:rFonts w:asciiTheme="minorHAnsi" w:hAnsiTheme="minorHAnsi" w:cstheme="minorHAnsi"/>
          <w:i/>
          <w:iCs/>
          <w:color w:val="C00000"/>
        </w:rPr>
        <w:t xml:space="preserve">, you will be devoured by the sword.” For the mouth of the </w:t>
      </w:r>
      <w:r w:rsidRPr="008145F4">
        <w:rPr>
          <w:rFonts w:asciiTheme="minorHAnsi" w:hAnsiTheme="minorHAnsi" w:cstheme="minorHAnsi"/>
          <w:i/>
          <w:iCs/>
          <w:smallCaps/>
          <w:color w:val="C00000"/>
        </w:rPr>
        <w:t>Lord</w:t>
      </w:r>
      <w:r w:rsidRPr="008145F4">
        <w:rPr>
          <w:rFonts w:asciiTheme="minorHAnsi" w:hAnsiTheme="minorHAnsi" w:cstheme="minorHAnsi"/>
          <w:i/>
          <w:iCs/>
          <w:color w:val="C00000"/>
        </w:rPr>
        <w:t xml:space="preserve"> has spoken.</w:t>
      </w:r>
    </w:p>
    <w:p w14:paraId="536A7D18"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374DDB8F" w14:textId="77777777" w:rsidR="006D4F69" w:rsidRPr="008145F4" w:rsidRDefault="006D4F69" w:rsidP="006D4F69">
      <w:pPr>
        <w:autoSpaceDE w:val="0"/>
        <w:autoSpaceDN w:val="0"/>
        <w:adjustRightInd w:val="0"/>
        <w:rPr>
          <w:rFonts w:asciiTheme="minorHAnsi" w:hAnsiTheme="minorHAnsi" w:cstheme="minorHAnsi"/>
          <w:b/>
          <w:bCs/>
          <w:color w:val="C00000"/>
        </w:rPr>
      </w:pPr>
      <w:r w:rsidRPr="008145F4">
        <w:rPr>
          <w:rFonts w:asciiTheme="minorHAnsi" w:hAnsiTheme="minorHAnsi" w:cstheme="minorHAnsi"/>
          <w:b/>
          <w:bCs/>
          <w:color w:val="C00000"/>
        </w:rPr>
        <w:t xml:space="preserve">   Revelation 21:27 </w:t>
      </w:r>
      <w:r w:rsidRPr="008145F4">
        <w:rPr>
          <w:rFonts w:asciiTheme="minorHAnsi" w:hAnsiTheme="minorHAnsi" w:cstheme="minorHAnsi"/>
          <w:i/>
          <w:iCs/>
          <w:color w:val="C00000"/>
          <w:u w:val="single"/>
        </w:rPr>
        <w:t>Nothing</w:t>
      </w:r>
      <w:r w:rsidRPr="008145F4">
        <w:rPr>
          <w:rFonts w:asciiTheme="minorHAnsi" w:hAnsiTheme="minorHAnsi" w:cstheme="minorHAnsi"/>
          <w:i/>
          <w:iCs/>
          <w:color w:val="C00000"/>
        </w:rPr>
        <w:t xml:space="preserve"> impure will ever enter it </w:t>
      </w:r>
      <w:r w:rsidRPr="008145F4">
        <w:rPr>
          <w:rFonts w:asciiTheme="minorHAnsi" w:hAnsiTheme="minorHAnsi" w:cstheme="minorHAnsi"/>
          <w:color w:val="C00000"/>
        </w:rPr>
        <w:t>(Heaven)</w:t>
      </w:r>
      <w:r w:rsidRPr="008145F4">
        <w:rPr>
          <w:rFonts w:asciiTheme="minorHAnsi" w:hAnsiTheme="minorHAnsi" w:cstheme="minorHAnsi"/>
          <w:i/>
          <w:iCs/>
          <w:color w:val="C00000"/>
        </w:rPr>
        <w:t>, nor will anyone who does what is shameful or deceitful, but only those whose names are written in the Lamb’s book of life.</w:t>
      </w:r>
    </w:p>
    <w:p w14:paraId="40ECCE9F"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57BF8326" w14:textId="77777777" w:rsidR="006D4F69" w:rsidRPr="00D97D82" w:rsidRDefault="006D4F69" w:rsidP="006D4F69">
      <w:pPr>
        <w:rPr>
          <w:rFonts w:ascii="Calibri" w:hAnsi="Calibri"/>
          <w:b/>
          <w:color w:val="0070C0"/>
          <w:sz w:val="22"/>
          <w:szCs w:val="22"/>
        </w:rPr>
      </w:pPr>
    </w:p>
    <w:p w14:paraId="69173D64" w14:textId="77777777" w:rsidR="006D4F69" w:rsidRPr="00D97D82" w:rsidRDefault="006D4F69" w:rsidP="006D4F69">
      <w:pPr>
        <w:jc w:val="center"/>
        <w:rPr>
          <w:rFonts w:ascii="Calibri" w:hAnsi="Calibri"/>
          <w:b/>
          <w:color w:val="0070C0"/>
          <w:sz w:val="22"/>
          <w:szCs w:val="22"/>
        </w:rPr>
      </w:pPr>
      <w:r>
        <w:rPr>
          <w:rFonts w:ascii="Calibri" w:hAnsi="Calibri"/>
          <w:b/>
          <w:color w:val="0070C0"/>
          <w:sz w:val="22"/>
          <w:szCs w:val="22"/>
        </w:rPr>
        <w:t>WHERE WE WANT TO BE</w:t>
      </w:r>
    </w:p>
    <w:p w14:paraId="3B9B1772"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47DF3C64" w14:textId="77777777" w:rsidR="006D4F69" w:rsidRPr="00B0635A" w:rsidRDefault="006D4F69" w:rsidP="006D4F69">
      <w:pPr>
        <w:rPr>
          <w:rFonts w:asciiTheme="minorHAnsi" w:hAnsiTheme="minorHAnsi" w:cstheme="minorHAnsi"/>
          <w:sz w:val="22"/>
          <w:szCs w:val="22"/>
        </w:rPr>
      </w:pPr>
    </w:p>
    <w:p w14:paraId="5A1CA936" w14:textId="77777777" w:rsidR="006D4F69" w:rsidRPr="00B0635A" w:rsidRDefault="006D4F69" w:rsidP="006D4F69">
      <w:pPr>
        <w:jc w:val="center"/>
        <w:rPr>
          <w:rFonts w:asciiTheme="minorHAnsi" w:hAnsiTheme="minorHAnsi" w:cstheme="minorHAnsi"/>
          <w:sz w:val="22"/>
          <w:szCs w:val="22"/>
        </w:rPr>
      </w:pPr>
      <w:r w:rsidRPr="00B0635A">
        <w:rPr>
          <w:rFonts w:asciiTheme="minorHAnsi" w:hAnsiTheme="minorHAnsi" w:cstheme="minorHAnsi"/>
          <w:b/>
          <w:sz w:val="22"/>
          <w:szCs w:val="22"/>
        </w:rPr>
        <w:t xml:space="preserve">* IS IT WELL WITH YOUR </w:t>
      </w:r>
      <w:r>
        <w:rPr>
          <w:rFonts w:asciiTheme="minorHAnsi" w:hAnsiTheme="minorHAnsi" w:cstheme="minorHAnsi"/>
          <w:b/>
          <w:color w:val="0070C0"/>
          <w:sz w:val="22"/>
          <w:szCs w:val="22"/>
          <w:u w:val="single"/>
        </w:rPr>
        <w:t>__________</w:t>
      </w:r>
      <w:r w:rsidRPr="00B0635A">
        <w:rPr>
          <w:rFonts w:asciiTheme="minorHAnsi" w:hAnsiTheme="minorHAnsi" w:cstheme="minorHAnsi"/>
          <w:b/>
          <w:bCs/>
          <w:sz w:val="22"/>
          <w:szCs w:val="22"/>
        </w:rPr>
        <w:t>?</w:t>
      </w:r>
    </w:p>
    <w:p w14:paraId="18945124" w14:textId="77777777" w:rsidR="006D4F69" w:rsidRPr="00D97D82" w:rsidRDefault="006D4F69" w:rsidP="006D4F69">
      <w:pPr>
        <w:rPr>
          <w:rFonts w:ascii="Calibri" w:hAnsi="Calibri"/>
          <w:sz w:val="22"/>
          <w:szCs w:val="22"/>
        </w:rPr>
      </w:pPr>
    </w:p>
    <w:p w14:paraId="0CF9815C" w14:textId="77777777" w:rsidR="006D4F69" w:rsidRPr="00D97D82" w:rsidRDefault="006D4F69" w:rsidP="006D4F69">
      <w:pPr>
        <w:jc w:val="center"/>
        <w:rPr>
          <w:rFonts w:ascii="Calibri" w:hAnsi="Calibri"/>
          <w:b/>
          <w:color w:val="0070C0"/>
          <w:sz w:val="22"/>
          <w:szCs w:val="22"/>
        </w:rPr>
      </w:pPr>
      <w:r>
        <w:rPr>
          <w:rFonts w:ascii="Calibri" w:hAnsi="Calibri"/>
          <w:b/>
          <w:color w:val="0070C0"/>
          <w:sz w:val="22"/>
          <w:szCs w:val="22"/>
        </w:rPr>
        <w:t>A BIBLE STUDY IN A SONG</w:t>
      </w:r>
    </w:p>
    <w:p w14:paraId="5AE47180" w14:textId="77777777" w:rsidR="006D4F69" w:rsidRPr="00D97D82" w:rsidRDefault="006D4F69" w:rsidP="006D4F69">
      <w:pPr>
        <w:rPr>
          <w:rFonts w:ascii="Calibri" w:hAnsi="Calibri"/>
          <w:sz w:val="22"/>
          <w:szCs w:val="22"/>
        </w:rPr>
      </w:pPr>
      <w:r>
        <w:rPr>
          <w:rFonts w:ascii="Calibri" w:hAnsi="Calibri"/>
          <w:sz w:val="22"/>
          <w:szCs w:val="22"/>
        </w:rPr>
        <w:t>-</w:t>
      </w:r>
      <w:r w:rsidRPr="00D97D82">
        <w:rPr>
          <w:rFonts w:ascii="Calibri" w:hAnsi="Calibri"/>
          <w:sz w:val="22"/>
          <w:szCs w:val="22"/>
        </w:rPr>
        <w:t xml:space="preserve"> </w:t>
      </w:r>
      <w:r>
        <w:rPr>
          <w:rFonts w:ascii="Calibri" w:hAnsi="Calibri"/>
          <w:sz w:val="22"/>
          <w:szCs w:val="22"/>
        </w:rPr>
        <w:t>STUDY THE WORDS AS YOU SING IT</w:t>
      </w:r>
    </w:p>
    <w:p w14:paraId="08E3157E" w14:textId="77777777" w:rsidR="006D4F69" w:rsidRDefault="006D4F69" w:rsidP="006D4F69">
      <w:pPr>
        <w:rPr>
          <w:rFonts w:ascii="Calibri" w:hAnsi="Calibri"/>
          <w:sz w:val="22"/>
          <w:szCs w:val="22"/>
        </w:rPr>
      </w:pPr>
      <w:r>
        <w:rPr>
          <w:rFonts w:ascii="Calibri" w:hAnsi="Calibri"/>
          <w:sz w:val="22"/>
          <w:szCs w:val="22"/>
        </w:rPr>
        <w:t xml:space="preserve">- TRUST THE WORK OF JESUS AS YOU SING IT </w:t>
      </w:r>
    </w:p>
    <w:p w14:paraId="0ABC3C06" w14:textId="77777777" w:rsidR="006D4F69" w:rsidRDefault="006D4F69" w:rsidP="006D4F69">
      <w:pPr>
        <w:rPr>
          <w:rFonts w:ascii="Calibri" w:hAnsi="Calibri"/>
          <w:sz w:val="22"/>
          <w:szCs w:val="22"/>
        </w:rPr>
      </w:pPr>
      <w:r>
        <w:rPr>
          <w:rFonts w:ascii="Calibri" w:hAnsi="Calibri"/>
          <w:sz w:val="22"/>
          <w:szCs w:val="22"/>
        </w:rPr>
        <w:t>-</w:t>
      </w:r>
      <w:r w:rsidRPr="00D97D82">
        <w:rPr>
          <w:rFonts w:ascii="Calibri" w:hAnsi="Calibri"/>
          <w:sz w:val="22"/>
          <w:szCs w:val="22"/>
        </w:rPr>
        <w:t xml:space="preserve"> </w:t>
      </w:r>
      <w:r>
        <w:rPr>
          <w:rFonts w:ascii="Calibri" w:hAnsi="Calibri"/>
          <w:sz w:val="22"/>
          <w:szCs w:val="22"/>
        </w:rPr>
        <w:t>APPLY THE BIBLICAL TRUTH AS YOU SING IT</w:t>
      </w:r>
    </w:p>
    <w:p w14:paraId="72575CF6" w14:textId="77777777" w:rsidR="006D4F69" w:rsidRDefault="006D4F69" w:rsidP="006D4F69">
      <w:pPr>
        <w:rPr>
          <w:rFonts w:ascii="Calibri" w:hAnsi="Calibri"/>
          <w:sz w:val="22"/>
          <w:szCs w:val="22"/>
        </w:rPr>
      </w:pPr>
    </w:p>
    <w:p w14:paraId="1C963EB5" w14:textId="77777777" w:rsidR="006D4F69" w:rsidRPr="008145F4" w:rsidRDefault="006D4F69" w:rsidP="006D4F69">
      <w:pPr>
        <w:rPr>
          <w:rFonts w:asciiTheme="minorHAnsi" w:hAnsiTheme="minorHAnsi" w:cstheme="minorHAnsi"/>
        </w:rPr>
      </w:pPr>
      <w:r w:rsidRPr="008145F4">
        <w:rPr>
          <w:rFonts w:asciiTheme="minorHAnsi" w:hAnsiTheme="minorHAnsi" w:cstheme="minorHAnsi"/>
          <w:b/>
          <w:bCs/>
          <w:color w:val="C00000"/>
        </w:rPr>
        <w:t xml:space="preserve">   Hebrews 13:5–6 </w:t>
      </w:r>
      <w:r w:rsidRPr="008145F4">
        <w:rPr>
          <w:rFonts w:asciiTheme="minorHAnsi" w:hAnsiTheme="minorHAnsi" w:cstheme="minorHAnsi"/>
          <w:i/>
          <w:iCs/>
          <w:color w:val="C00000"/>
          <w:vertAlign w:val="superscript"/>
        </w:rPr>
        <w:t>5</w:t>
      </w:r>
      <w:r w:rsidRPr="008145F4">
        <w:rPr>
          <w:rFonts w:asciiTheme="minorHAnsi" w:hAnsiTheme="minorHAnsi" w:cstheme="minorHAnsi"/>
          <w:i/>
          <w:iCs/>
          <w:color w:val="C00000"/>
        </w:rPr>
        <w:t xml:space="preserve">Keep your lives free from the love of money and be content with what you have, because God has said, “Never will I leave you; never will I forsake you.” </w:t>
      </w:r>
      <w:r w:rsidRPr="008145F4">
        <w:rPr>
          <w:rFonts w:asciiTheme="minorHAnsi" w:hAnsiTheme="minorHAnsi" w:cstheme="minorHAnsi"/>
          <w:i/>
          <w:iCs/>
          <w:color w:val="C00000"/>
          <w:vertAlign w:val="superscript"/>
        </w:rPr>
        <w:t>6</w:t>
      </w:r>
      <w:r w:rsidRPr="008145F4">
        <w:rPr>
          <w:rFonts w:asciiTheme="minorHAnsi" w:hAnsiTheme="minorHAnsi" w:cstheme="minorHAnsi"/>
          <w:i/>
          <w:iCs/>
          <w:color w:val="C00000"/>
        </w:rPr>
        <w:t xml:space="preserve">So we say with confidence, “The Lord is my helper; I will not be afraid. What can mere mortals do to me?” </w:t>
      </w:r>
    </w:p>
    <w:p w14:paraId="4AF06A9D" w14:textId="77777777" w:rsidR="006D4F69" w:rsidRPr="008145F4" w:rsidRDefault="006D4F69" w:rsidP="006D4F69">
      <w:pPr>
        <w:rPr>
          <w:rFonts w:ascii="Calibri" w:hAnsi="Calibri"/>
        </w:rPr>
      </w:pPr>
    </w:p>
    <w:p w14:paraId="0436E01B" w14:textId="77777777" w:rsidR="006D4F69" w:rsidRDefault="006D4F69" w:rsidP="006D4F69">
      <w:pPr>
        <w:jc w:val="center"/>
        <w:rPr>
          <w:rFonts w:asciiTheme="minorHAnsi" w:hAnsiTheme="minorHAnsi" w:cs="Calibri"/>
          <w:b/>
          <w:i/>
          <w:sz w:val="18"/>
          <w:szCs w:val="18"/>
        </w:rPr>
      </w:pPr>
    </w:p>
    <w:p w14:paraId="484021D5" w14:textId="77777777" w:rsidR="006D4F69" w:rsidRPr="00E30E0B" w:rsidRDefault="006D4F69" w:rsidP="006D4F69">
      <w:pPr>
        <w:jc w:val="center"/>
        <w:rPr>
          <w:rFonts w:asciiTheme="minorHAnsi" w:hAnsiTheme="minorHAnsi" w:cs="Calibri"/>
          <w:b/>
          <w:i/>
          <w:sz w:val="18"/>
          <w:szCs w:val="18"/>
        </w:rPr>
      </w:pPr>
    </w:p>
    <w:p w14:paraId="5F5EC0CB" w14:textId="77777777" w:rsidR="006D4F69" w:rsidRPr="00C170A7" w:rsidRDefault="006D4F69" w:rsidP="006D4F69">
      <w:pPr>
        <w:jc w:val="center"/>
        <w:rPr>
          <w:rFonts w:ascii="Calibri" w:hAnsi="Calibri"/>
          <w:sz w:val="4"/>
          <w:szCs w:val="4"/>
        </w:rPr>
      </w:pPr>
    </w:p>
    <w:p w14:paraId="51171279" w14:textId="77777777" w:rsidR="006D4F69" w:rsidRDefault="006D4F69" w:rsidP="006D4F69">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7D2C86EB" w14:textId="77777777" w:rsidR="006D4F69" w:rsidRDefault="006D4F69" w:rsidP="006D4F69">
      <w:pPr>
        <w:jc w:val="center"/>
        <w:rPr>
          <w:rFonts w:ascii="Calibri" w:hAnsi="Calibri"/>
          <w:sz w:val="16"/>
          <w:szCs w:val="16"/>
        </w:rPr>
      </w:pPr>
    </w:p>
    <w:p w14:paraId="3040D2D8" w14:textId="77777777" w:rsidR="006D4F69" w:rsidRDefault="006D4F69" w:rsidP="006D4F69">
      <w:pPr>
        <w:rPr>
          <w:rFonts w:asciiTheme="minorHAnsi" w:hAnsiTheme="minorHAnsi" w:cstheme="minorHAnsi"/>
          <w:caps/>
          <w:sz w:val="22"/>
          <w:szCs w:val="22"/>
        </w:rPr>
      </w:pPr>
    </w:p>
    <w:p w14:paraId="41E56A7B" w14:textId="77777777" w:rsidR="006D4F69" w:rsidRPr="004658A6" w:rsidRDefault="006D4F69" w:rsidP="006D4F69">
      <w:pPr>
        <w:rPr>
          <w:rFonts w:asciiTheme="minorHAnsi" w:hAnsiTheme="minorHAnsi" w:cstheme="minorHAnsi"/>
          <w:caps/>
          <w:sz w:val="22"/>
          <w:szCs w:val="22"/>
        </w:rPr>
      </w:pPr>
      <w:r w:rsidRPr="004658A6">
        <w:rPr>
          <w:rFonts w:asciiTheme="minorHAnsi" w:hAnsiTheme="minorHAnsi" w:cstheme="minorHAnsi"/>
          <w:caps/>
          <w:sz w:val="22"/>
          <w:szCs w:val="22"/>
        </w:rPr>
        <w:sym w:font="Wingdings" w:char="F08E"/>
      </w:r>
      <w:r w:rsidRPr="004658A6">
        <w:rPr>
          <w:rFonts w:asciiTheme="minorHAnsi" w:hAnsiTheme="minorHAnsi" w:cstheme="minorHAnsi"/>
          <w:caps/>
          <w:sz w:val="22"/>
          <w:szCs w:val="22"/>
        </w:rPr>
        <w:t xml:space="preserve"> </w:t>
      </w:r>
      <w:r w:rsidRPr="004658A6">
        <w:rPr>
          <w:rFonts w:asciiTheme="minorHAnsi" w:hAnsiTheme="minorHAnsi" w:cstheme="minorHAnsi"/>
          <w:b/>
          <w:bCs/>
          <w:i/>
          <w:iCs/>
          <w:caps/>
          <w:sz w:val="22"/>
          <w:szCs w:val="22"/>
        </w:rPr>
        <w:t xml:space="preserve">“My </w:t>
      </w:r>
      <w:r>
        <w:rPr>
          <w:rFonts w:asciiTheme="minorHAnsi" w:hAnsiTheme="minorHAnsi" w:cstheme="minorHAnsi"/>
          <w:b/>
          <w:bCs/>
          <w:i/>
          <w:iCs/>
          <w:caps/>
          <w:color w:val="0070C0"/>
          <w:sz w:val="22"/>
          <w:szCs w:val="22"/>
          <w:u w:val="single"/>
        </w:rPr>
        <w:t>_______</w:t>
      </w:r>
      <w:r w:rsidRPr="004658A6">
        <w:rPr>
          <w:rFonts w:asciiTheme="minorHAnsi" w:hAnsiTheme="minorHAnsi" w:cstheme="minorHAnsi"/>
          <w:b/>
          <w:bCs/>
          <w:i/>
          <w:iCs/>
          <w:caps/>
          <w:sz w:val="22"/>
          <w:szCs w:val="22"/>
        </w:rPr>
        <w:t>, not in part but the whole”</w:t>
      </w:r>
      <w:r w:rsidRPr="004658A6">
        <w:rPr>
          <w:rFonts w:asciiTheme="minorHAnsi" w:hAnsiTheme="minorHAnsi" w:cstheme="minorHAnsi"/>
          <w:caps/>
          <w:sz w:val="22"/>
          <w:szCs w:val="22"/>
        </w:rPr>
        <w:t xml:space="preserve"> </w:t>
      </w:r>
    </w:p>
    <w:p w14:paraId="1932CB80" w14:textId="77777777" w:rsidR="006D4F69" w:rsidRPr="004658A6" w:rsidRDefault="006D4F69" w:rsidP="006D4F69">
      <w:pPr>
        <w:rPr>
          <w:rFonts w:asciiTheme="minorHAnsi" w:hAnsiTheme="minorHAnsi"/>
          <w:i/>
          <w:iCs/>
          <w:color w:val="0070C0"/>
          <w:sz w:val="22"/>
          <w:szCs w:val="22"/>
        </w:rPr>
      </w:pPr>
      <w:r w:rsidRPr="004658A6">
        <w:rPr>
          <w:rFonts w:asciiTheme="minorHAnsi" w:hAnsiTheme="minorHAnsi"/>
          <w:i/>
          <w:iCs/>
          <w:color w:val="0070C0"/>
          <w:sz w:val="22"/>
          <w:szCs w:val="22"/>
        </w:rPr>
        <w:t>My sin, oh, the bliss of this glorious thought!</w:t>
      </w:r>
    </w:p>
    <w:p w14:paraId="4CB5A6AB" w14:textId="77777777" w:rsidR="006D4F69" w:rsidRDefault="006D4F69" w:rsidP="006D4F69">
      <w:pPr>
        <w:rPr>
          <w:rFonts w:asciiTheme="minorHAnsi" w:hAnsiTheme="minorHAnsi" w:cstheme="minorHAnsi"/>
          <w:i/>
          <w:iCs/>
          <w:sz w:val="22"/>
          <w:szCs w:val="22"/>
        </w:rPr>
      </w:pPr>
      <w:r w:rsidRPr="004658A6">
        <w:rPr>
          <w:rFonts w:asciiTheme="minorHAnsi" w:hAnsiTheme="minorHAnsi"/>
          <w:i/>
          <w:iCs/>
          <w:color w:val="0070C0"/>
          <w:sz w:val="22"/>
          <w:szCs w:val="22"/>
        </w:rPr>
        <w:t>…</w:t>
      </w:r>
      <w:r w:rsidRPr="004658A6">
        <w:rPr>
          <w:rFonts w:asciiTheme="minorHAnsi" w:hAnsiTheme="minorHAnsi"/>
          <w:i/>
          <w:iCs/>
          <w:color w:val="0070C0"/>
          <w:sz w:val="22"/>
          <w:szCs w:val="22"/>
        </w:rPr>
        <w:br/>
        <w:t>Is nailed to the cross, and I bear it no more</w:t>
      </w:r>
      <w:r w:rsidRPr="004658A6">
        <w:rPr>
          <w:rFonts w:asciiTheme="minorHAnsi" w:hAnsiTheme="minorHAnsi"/>
          <w:i/>
          <w:iCs/>
          <w:color w:val="0070C0"/>
          <w:sz w:val="22"/>
          <w:szCs w:val="22"/>
        </w:rPr>
        <w:br/>
      </w:r>
      <w:r w:rsidRPr="008145F4">
        <w:rPr>
          <w:rFonts w:asciiTheme="minorHAnsi" w:hAnsiTheme="minorHAnsi" w:cstheme="minorHAnsi"/>
          <w:b/>
          <w:bCs/>
          <w:i/>
          <w:iCs/>
          <w:sz w:val="22"/>
          <w:szCs w:val="22"/>
        </w:rPr>
        <w:t>SIN</w:t>
      </w:r>
      <w:r>
        <w:rPr>
          <w:rFonts w:asciiTheme="minorHAnsi" w:hAnsiTheme="minorHAnsi" w:cstheme="minorHAnsi"/>
          <w:i/>
          <w:iCs/>
          <w:sz w:val="22"/>
          <w:szCs w:val="22"/>
        </w:rPr>
        <w:t>,</w:t>
      </w:r>
      <w:r w:rsidRPr="008145F4">
        <w:rPr>
          <w:rFonts w:asciiTheme="minorHAnsi" w:hAnsiTheme="minorHAnsi" w:cstheme="minorHAnsi"/>
          <w:i/>
          <w:iCs/>
          <w:sz w:val="22"/>
          <w:szCs w:val="22"/>
        </w:rPr>
        <w:t xml:space="preserve"> IS RELATED TO OUR FALLEN NATURE.   </w:t>
      </w:r>
    </w:p>
    <w:p w14:paraId="6FC7DEA9" w14:textId="62CD2F84" w:rsidR="006D4F69" w:rsidRPr="008145F4" w:rsidRDefault="006D4F69" w:rsidP="006D4F69">
      <w:pPr>
        <w:rPr>
          <w:rFonts w:asciiTheme="minorHAnsi" w:hAnsiTheme="minorHAnsi" w:cstheme="minorHAnsi"/>
          <w:i/>
          <w:iCs/>
          <w:sz w:val="22"/>
          <w:szCs w:val="22"/>
        </w:rPr>
      </w:pPr>
      <w:r w:rsidRPr="008145F4">
        <w:rPr>
          <w:rFonts w:asciiTheme="minorHAnsi" w:hAnsiTheme="minorHAnsi" w:cstheme="minorHAnsi"/>
          <w:b/>
          <w:bCs/>
          <w:i/>
          <w:iCs/>
          <w:sz w:val="22"/>
          <w:szCs w:val="22"/>
        </w:rPr>
        <w:t>SINS</w:t>
      </w:r>
      <w:r w:rsidRPr="008145F4">
        <w:rPr>
          <w:rFonts w:asciiTheme="minorHAnsi" w:hAnsiTheme="minorHAnsi" w:cstheme="minorHAnsi"/>
          <w:i/>
          <w:iCs/>
          <w:sz w:val="22"/>
          <w:szCs w:val="22"/>
        </w:rPr>
        <w:t xml:space="preserve"> ARE INDIVIDUAL ACTS OF </w:t>
      </w:r>
      <w:r w:rsidR="004A7C51" w:rsidRPr="008145F4">
        <w:rPr>
          <w:rFonts w:asciiTheme="minorHAnsi" w:hAnsiTheme="minorHAnsi" w:cstheme="minorHAnsi"/>
          <w:i/>
          <w:iCs/>
          <w:sz w:val="22"/>
          <w:szCs w:val="22"/>
        </w:rPr>
        <w:t>CONDUCT – MISSING</w:t>
      </w:r>
      <w:r w:rsidRPr="008145F4">
        <w:rPr>
          <w:rFonts w:asciiTheme="minorHAnsi" w:hAnsiTheme="minorHAnsi" w:cstheme="minorHAnsi"/>
          <w:i/>
          <w:iCs/>
          <w:sz w:val="22"/>
          <w:szCs w:val="22"/>
        </w:rPr>
        <w:t xml:space="preserve"> THE MARK</w:t>
      </w:r>
    </w:p>
    <w:p w14:paraId="61B5F2DA" w14:textId="77777777" w:rsidR="006D4F69" w:rsidRPr="008145F4" w:rsidRDefault="006D4F69" w:rsidP="006D4F69">
      <w:pPr>
        <w:rPr>
          <w:rFonts w:asciiTheme="minorHAnsi" w:hAnsiTheme="minorHAnsi" w:cstheme="minorHAnsi"/>
          <w:i/>
          <w:iCs/>
          <w:color w:val="C00000"/>
        </w:rPr>
      </w:pPr>
      <w:r w:rsidRPr="008145F4">
        <w:rPr>
          <w:rFonts w:asciiTheme="minorHAnsi" w:hAnsiTheme="minorHAnsi" w:cstheme="minorHAnsi"/>
          <w:b/>
          <w:bCs/>
          <w:color w:val="C00000"/>
        </w:rPr>
        <w:t xml:space="preserve">   Isaiah 1:18–20 </w:t>
      </w:r>
      <w:r w:rsidRPr="008145F4">
        <w:rPr>
          <w:rFonts w:asciiTheme="minorHAnsi" w:hAnsiTheme="minorHAnsi" w:cstheme="minorHAnsi"/>
          <w:i/>
          <w:iCs/>
          <w:color w:val="C00000"/>
        </w:rPr>
        <w:t xml:space="preserve">“Come now, let us settle the matter,” says the </w:t>
      </w:r>
      <w:r w:rsidRPr="008145F4">
        <w:rPr>
          <w:rFonts w:asciiTheme="minorHAnsi" w:hAnsiTheme="minorHAnsi" w:cstheme="minorHAnsi"/>
          <w:i/>
          <w:iCs/>
          <w:smallCaps/>
          <w:color w:val="C00000"/>
        </w:rPr>
        <w:t>Lord</w:t>
      </w:r>
      <w:r w:rsidRPr="008145F4">
        <w:rPr>
          <w:rFonts w:asciiTheme="minorHAnsi" w:hAnsiTheme="minorHAnsi" w:cstheme="minorHAnsi"/>
          <w:i/>
          <w:iCs/>
          <w:color w:val="C00000"/>
        </w:rPr>
        <w:t xml:space="preserve">. “Though </w:t>
      </w:r>
      <w:r w:rsidRPr="008145F4">
        <w:rPr>
          <w:rFonts w:asciiTheme="minorHAnsi" w:hAnsiTheme="minorHAnsi" w:cstheme="minorHAnsi"/>
          <w:i/>
          <w:iCs/>
          <w:color w:val="C00000"/>
          <w:u w:val="single"/>
        </w:rPr>
        <w:t>your sins are like scarlet</w:t>
      </w:r>
      <w:r w:rsidRPr="008145F4">
        <w:rPr>
          <w:rFonts w:asciiTheme="minorHAnsi" w:hAnsiTheme="minorHAnsi" w:cstheme="minorHAnsi"/>
          <w:i/>
          <w:iCs/>
          <w:color w:val="C00000"/>
        </w:rPr>
        <w:t xml:space="preserve">, they shall be as </w:t>
      </w:r>
      <w:r w:rsidRPr="008145F4">
        <w:rPr>
          <w:rFonts w:asciiTheme="minorHAnsi" w:hAnsiTheme="minorHAnsi" w:cstheme="minorHAnsi"/>
          <w:i/>
          <w:iCs/>
          <w:color w:val="C00000"/>
          <w:u w:val="single"/>
        </w:rPr>
        <w:t>white as snow</w:t>
      </w:r>
      <w:r w:rsidRPr="008145F4">
        <w:rPr>
          <w:rFonts w:asciiTheme="minorHAnsi" w:hAnsiTheme="minorHAnsi" w:cstheme="minorHAnsi"/>
          <w:i/>
          <w:iCs/>
          <w:color w:val="C00000"/>
        </w:rPr>
        <w:t xml:space="preserve">; though they are </w:t>
      </w:r>
      <w:r w:rsidRPr="008145F4">
        <w:rPr>
          <w:rFonts w:asciiTheme="minorHAnsi" w:hAnsiTheme="minorHAnsi" w:cstheme="minorHAnsi"/>
          <w:i/>
          <w:iCs/>
          <w:color w:val="C00000"/>
          <w:u w:val="single"/>
        </w:rPr>
        <w:t>red as crimson, they shall be like wool</w:t>
      </w:r>
      <w:r w:rsidRPr="008145F4">
        <w:rPr>
          <w:rFonts w:asciiTheme="minorHAnsi" w:hAnsiTheme="minorHAnsi" w:cstheme="minorHAnsi"/>
          <w:i/>
          <w:iCs/>
          <w:color w:val="C00000"/>
        </w:rPr>
        <w:t xml:space="preserve">. </w:t>
      </w:r>
      <w:r w:rsidRPr="008145F4">
        <w:rPr>
          <w:rFonts w:asciiTheme="minorHAnsi" w:hAnsiTheme="minorHAnsi" w:cstheme="minorHAnsi"/>
          <w:i/>
          <w:iCs/>
          <w:color w:val="C00000"/>
          <w:vertAlign w:val="superscript"/>
        </w:rPr>
        <w:t>19</w:t>
      </w:r>
      <w:r w:rsidRPr="008145F4">
        <w:rPr>
          <w:rFonts w:asciiTheme="minorHAnsi" w:hAnsiTheme="minorHAnsi" w:cstheme="minorHAnsi"/>
          <w:i/>
          <w:iCs/>
          <w:color w:val="C00000"/>
        </w:rPr>
        <w:t xml:space="preserve">If you are willing and obedient, you will eat the good things of the land; </w:t>
      </w:r>
      <w:r w:rsidRPr="008145F4">
        <w:rPr>
          <w:rFonts w:asciiTheme="minorHAnsi" w:hAnsiTheme="minorHAnsi" w:cstheme="minorHAnsi"/>
          <w:i/>
          <w:iCs/>
          <w:color w:val="C00000"/>
          <w:vertAlign w:val="superscript"/>
        </w:rPr>
        <w:t>20</w:t>
      </w:r>
      <w:r w:rsidRPr="008145F4">
        <w:rPr>
          <w:rFonts w:asciiTheme="minorHAnsi" w:hAnsiTheme="minorHAnsi" w:cstheme="minorHAnsi"/>
          <w:i/>
          <w:iCs/>
          <w:color w:val="C00000"/>
        </w:rPr>
        <w:t xml:space="preserve">but </w:t>
      </w:r>
      <w:r w:rsidRPr="008145F4">
        <w:rPr>
          <w:rFonts w:asciiTheme="minorHAnsi" w:hAnsiTheme="minorHAnsi" w:cstheme="minorHAnsi"/>
          <w:i/>
          <w:iCs/>
          <w:color w:val="C00000"/>
          <w:u w:val="thick"/>
        </w:rPr>
        <w:t>if you resist and rebel</w:t>
      </w:r>
      <w:r w:rsidRPr="008145F4">
        <w:rPr>
          <w:rFonts w:asciiTheme="minorHAnsi" w:hAnsiTheme="minorHAnsi" w:cstheme="minorHAnsi"/>
          <w:i/>
          <w:iCs/>
          <w:color w:val="C00000"/>
        </w:rPr>
        <w:t xml:space="preserve">, you will be devoured by the sword.” For the mouth of the </w:t>
      </w:r>
      <w:r w:rsidRPr="008145F4">
        <w:rPr>
          <w:rFonts w:asciiTheme="minorHAnsi" w:hAnsiTheme="minorHAnsi" w:cstheme="minorHAnsi"/>
          <w:i/>
          <w:iCs/>
          <w:smallCaps/>
          <w:color w:val="C00000"/>
        </w:rPr>
        <w:t>Lord</w:t>
      </w:r>
      <w:r w:rsidRPr="008145F4">
        <w:rPr>
          <w:rFonts w:asciiTheme="minorHAnsi" w:hAnsiTheme="minorHAnsi" w:cstheme="minorHAnsi"/>
          <w:i/>
          <w:iCs/>
          <w:color w:val="C00000"/>
        </w:rPr>
        <w:t xml:space="preserve"> has spoken.</w:t>
      </w:r>
    </w:p>
    <w:p w14:paraId="1C327FF8"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586420B6" w14:textId="77777777" w:rsidR="006D4F69" w:rsidRPr="008145F4" w:rsidRDefault="006D4F69" w:rsidP="006D4F69">
      <w:pPr>
        <w:autoSpaceDE w:val="0"/>
        <w:autoSpaceDN w:val="0"/>
        <w:adjustRightInd w:val="0"/>
        <w:rPr>
          <w:rFonts w:asciiTheme="minorHAnsi" w:hAnsiTheme="minorHAnsi" w:cstheme="minorHAnsi"/>
          <w:b/>
          <w:bCs/>
          <w:color w:val="C00000"/>
        </w:rPr>
      </w:pPr>
      <w:r w:rsidRPr="008145F4">
        <w:rPr>
          <w:rFonts w:asciiTheme="minorHAnsi" w:hAnsiTheme="minorHAnsi" w:cstheme="minorHAnsi"/>
          <w:b/>
          <w:bCs/>
          <w:color w:val="C00000"/>
        </w:rPr>
        <w:t xml:space="preserve">   Revelation 21:27 </w:t>
      </w:r>
      <w:r w:rsidRPr="008145F4">
        <w:rPr>
          <w:rFonts w:asciiTheme="minorHAnsi" w:hAnsiTheme="minorHAnsi" w:cstheme="minorHAnsi"/>
          <w:i/>
          <w:iCs/>
          <w:color w:val="C00000"/>
          <w:u w:val="single"/>
        </w:rPr>
        <w:t>Nothing</w:t>
      </w:r>
      <w:r w:rsidRPr="008145F4">
        <w:rPr>
          <w:rFonts w:asciiTheme="minorHAnsi" w:hAnsiTheme="minorHAnsi" w:cstheme="minorHAnsi"/>
          <w:i/>
          <w:iCs/>
          <w:color w:val="C00000"/>
        </w:rPr>
        <w:t xml:space="preserve"> impure will ever enter it </w:t>
      </w:r>
      <w:r w:rsidRPr="008145F4">
        <w:rPr>
          <w:rFonts w:asciiTheme="minorHAnsi" w:hAnsiTheme="minorHAnsi" w:cstheme="minorHAnsi"/>
          <w:color w:val="C00000"/>
        </w:rPr>
        <w:t>(Heaven)</w:t>
      </w:r>
      <w:r w:rsidRPr="008145F4">
        <w:rPr>
          <w:rFonts w:asciiTheme="minorHAnsi" w:hAnsiTheme="minorHAnsi" w:cstheme="minorHAnsi"/>
          <w:i/>
          <w:iCs/>
          <w:color w:val="C00000"/>
        </w:rPr>
        <w:t>, nor will anyone who does what is shameful or deceitful, but only those whose names are written in the Lamb’s book of life.</w:t>
      </w:r>
    </w:p>
    <w:p w14:paraId="1447DB3C"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23B23C9A" w14:textId="77777777" w:rsidR="006D4F69" w:rsidRPr="00D97D82" w:rsidRDefault="006D4F69" w:rsidP="006D4F69">
      <w:pPr>
        <w:rPr>
          <w:rFonts w:ascii="Calibri" w:hAnsi="Calibri"/>
          <w:b/>
          <w:color w:val="0070C0"/>
          <w:sz w:val="22"/>
          <w:szCs w:val="22"/>
        </w:rPr>
      </w:pPr>
    </w:p>
    <w:p w14:paraId="07CBB571" w14:textId="77777777" w:rsidR="006D4F69" w:rsidRPr="00D97D82" w:rsidRDefault="006D4F69" w:rsidP="006D4F69">
      <w:pPr>
        <w:jc w:val="center"/>
        <w:rPr>
          <w:rFonts w:ascii="Calibri" w:hAnsi="Calibri"/>
          <w:b/>
          <w:color w:val="0070C0"/>
          <w:sz w:val="22"/>
          <w:szCs w:val="22"/>
        </w:rPr>
      </w:pPr>
      <w:r>
        <w:rPr>
          <w:rFonts w:ascii="Calibri" w:hAnsi="Calibri"/>
          <w:b/>
          <w:color w:val="0070C0"/>
          <w:sz w:val="22"/>
          <w:szCs w:val="22"/>
        </w:rPr>
        <w:t>WHERE WE WANT TO BE</w:t>
      </w:r>
    </w:p>
    <w:p w14:paraId="2CFC6D32" w14:textId="77777777" w:rsidR="006D4F69" w:rsidRPr="004658A6" w:rsidRDefault="006D4F69" w:rsidP="006D4F69">
      <w:pPr>
        <w:rPr>
          <w:rFonts w:asciiTheme="minorHAnsi" w:hAnsiTheme="minorHAnsi" w:cstheme="minorHAnsi"/>
          <w:b/>
          <w:bCs/>
          <w:caps/>
          <w:sz w:val="22"/>
          <w:szCs w:val="22"/>
          <w:u w:val="thick"/>
        </w:rPr>
      </w:pPr>
      <w:r w:rsidRPr="004658A6">
        <w:rPr>
          <w:rFonts w:asciiTheme="minorHAnsi" w:hAnsiTheme="minorHAnsi" w:cstheme="minorHAnsi"/>
          <w:b/>
          <w:bCs/>
          <w:caps/>
          <w:sz w:val="22"/>
          <w:szCs w:val="22"/>
        </w:rPr>
        <w:t>__________________________</w:t>
      </w:r>
      <w:r>
        <w:rPr>
          <w:rFonts w:asciiTheme="minorHAnsi" w:hAnsiTheme="minorHAnsi" w:cstheme="minorHAnsi"/>
          <w:b/>
          <w:bCs/>
          <w:caps/>
          <w:sz w:val="22"/>
          <w:szCs w:val="22"/>
        </w:rPr>
        <w:t>________________________________</w:t>
      </w:r>
      <w:r w:rsidRPr="004658A6">
        <w:rPr>
          <w:rFonts w:asciiTheme="minorHAnsi" w:hAnsiTheme="minorHAnsi" w:cstheme="minorHAnsi"/>
          <w:b/>
          <w:bCs/>
          <w:caps/>
          <w:sz w:val="22"/>
          <w:szCs w:val="22"/>
        </w:rPr>
        <w:t>_</w:t>
      </w:r>
    </w:p>
    <w:p w14:paraId="6AF5D308" w14:textId="77777777" w:rsidR="006D4F69" w:rsidRPr="00B0635A" w:rsidRDefault="006D4F69" w:rsidP="006D4F69">
      <w:pPr>
        <w:rPr>
          <w:rFonts w:asciiTheme="minorHAnsi" w:hAnsiTheme="minorHAnsi" w:cstheme="minorHAnsi"/>
          <w:sz w:val="22"/>
          <w:szCs w:val="22"/>
        </w:rPr>
      </w:pPr>
    </w:p>
    <w:p w14:paraId="73ADB8C3" w14:textId="77777777" w:rsidR="006D4F69" w:rsidRPr="00B0635A" w:rsidRDefault="006D4F69" w:rsidP="006D4F69">
      <w:pPr>
        <w:jc w:val="center"/>
        <w:rPr>
          <w:rFonts w:asciiTheme="minorHAnsi" w:hAnsiTheme="minorHAnsi" w:cstheme="minorHAnsi"/>
          <w:sz w:val="22"/>
          <w:szCs w:val="22"/>
        </w:rPr>
      </w:pPr>
      <w:r w:rsidRPr="00B0635A">
        <w:rPr>
          <w:rFonts w:asciiTheme="minorHAnsi" w:hAnsiTheme="minorHAnsi" w:cstheme="minorHAnsi"/>
          <w:b/>
          <w:sz w:val="22"/>
          <w:szCs w:val="22"/>
        </w:rPr>
        <w:t xml:space="preserve">* IS IT WELL WITH YOUR </w:t>
      </w:r>
      <w:r>
        <w:rPr>
          <w:rFonts w:asciiTheme="minorHAnsi" w:hAnsiTheme="minorHAnsi" w:cstheme="minorHAnsi"/>
          <w:b/>
          <w:color w:val="0070C0"/>
          <w:sz w:val="22"/>
          <w:szCs w:val="22"/>
          <w:u w:val="single"/>
        </w:rPr>
        <w:t>__________</w:t>
      </w:r>
      <w:r w:rsidRPr="00B0635A">
        <w:rPr>
          <w:rFonts w:asciiTheme="minorHAnsi" w:hAnsiTheme="minorHAnsi" w:cstheme="minorHAnsi"/>
          <w:b/>
          <w:bCs/>
          <w:sz w:val="22"/>
          <w:szCs w:val="22"/>
        </w:rPr>
        <w:t>?</w:t>
      </w:r>
    </w:p>
    <w:p w14:paraId="6A960F8B" w14:textId="77777777" w:rsidR="006D4F69" w:rsidRPr="00D97D82" w:rsidRDefault="006D4F69" w:rsidP="006D4F69">
      <w:pPr>
        <w:rPr>
          <w:rFonts w:ascii="Calibri" w:hAnsi="Calibri"/>
          <w:sz w:val="22"/>
          <w:szCs w:val="22"/>
        </w:rPr>
      </w:pPr>
    </w:p>
    <w:p w14:paraId="19DF2755" w14:textId="77777777" w:rsidR="006D4F69" w:rsidRPr="00D97D82" w:rsidRDefault="006D4F69" w:rsidP="006D4F69">
      <w:pPr>
        <w:jc w:val="center"/>
        <w:rPr>
          <w:rFonts w:ascii="Calibri" w:hAnsi="Calibri"/>
          <w:b/>
          <w:color w:val="0070C0"/>
          <w:sz w:val="22"/>
          <w:szCs w:val="22"/>
        </w:rPr>
      </w:pPr>
      <w:r>
        <w:rPr>
          <w:rFonts w:ascii="Calibri" w:hAnsi="Calibri"/>
          <w:b/>
          <w:color w:val="0070C0"/>
          <w:sz w:val="22"/>
          <w:szCs w:val="22"/>
        </w:rPr>
        <w:t>A BIBLE STUDY IN A SONG</w:t>
      </w:r>
    </w:p>
    <w:p w14:paraId="20F4A792" w14:textId="77777777" w:rsidR="006D4F69" w:rsidRPr="00D97D82" w:rsidRDefault="006D4F69" w:rsidP="006D4F69">
      <w:pPr>
        <w:rPr>
          <w:rFonts w:ascii="Calibri" w:hAnsi="Calibri"/>
          <w:sz w:val="22"/>
          <w:szCs w:val="22"/>
        </w:rPr>
      </w:pPr>
      <w:r>
        <w:rPr>
          <w:rFonts w:ascii="Calibri" w:hAnsi="Calibri"/>
          <w:sz w:val="22"/>
          <w:szCs w:val="22"/>
        </w:rPr>
        <w:t>-</w:t>
      </w:r>
      <w:r w:rsidRPr="00D97D82">
        <w:rPr>
          <w:rFonts w:ascii="Calibri" w:hAnsi="Calibri"/>
          <w:sz w:val="22"/>
          <w:szCs w:val="22"/>
        </w:rPr>
        <w:t xml:space="preserve"> </w:t>
      </w:r>
      <w:r>
        <w:rPr>
          <w:rFonts w:ascii="Calibri" w:hAnsi="Calibri"/>
          <w:sz w:val="22"/>
          <w:szCs w:val="22"/>
        </w:rPr>
        <w:t>STUDY THE WORDS AS YOU SING IT</w:t>
      </w:r>
    </w:p>
    <w:p w14:paraId="64CD4EA6" w14:textId="77777777" w:rsidR="006D4F69" w:rsidRDefault="006D4F69" w:rsidP="006D4F69">
      <w:pPr>
        <w:rPr>
          <w:rFonts w:ascii="Calibri" w:hAnsi="Calibri"/>
          <w:sz w:val="22"/>
          <w:szCs w:val="22"/>
        </w:rPr>
      </w:pPr>
      <w:r>
        <w:rPr>
          <w:rFonts w:ascii="Calibri" w:hAnsi="Calibri"/>
          <w:sz w:val="22"/>
          <w:szCs w:val="22"/>
        </w:rPr>
        <w:t xml:space="preserve">- TRUST THE WORK OF JESUS AS YOU SING IT </w:t>
      </w:r>
    </w:p>
    <w:p w14:paraId="334F2281" w14:textId="77777777" w:rsidR="006D4F69" w:rsidRDefault="006D4F69" w:rsidP="006D4F69">
      <w:pPr>
        <w:rPr>
          <w:rFonts w:ascii="Calibri" w:hAnsi="Calibri"/>
          <w:sz w:val="22"/>
          <w:szCs w:val="22"/>
        </w:rPr>
      </w:pPr>
      <w:r>
        <w:rPr>
          <w:rFonts w:ascii="Calibri" w:hAnsi="Calibri"/>
          <w:sz w:val="22"/>
          <w:szCs w:val="22"/>
        </w:rPr>
        <w:t>-</w:t>
      </w:r>
      <w:r w:rsidRPr="00D97D82">
        <w:rPr>
          <w:rFonts w:ascii="Calibri" w:hAnsi="Calibri"/>
          <w:sz w:val="22"/>
          <w:szCs w:val="22"/>
        </w:rPr>
        <w:t xml:space="preserve"> </w:t>
      </w:r>
      <w:r>
        <w:rPr>
          <w:rFonts w:ascii="Calibri" w:hAnsi="Calibri"/>
          <w:sz w:val="22"/>
          <w:szCs w:val="22"/>
        </w:rPr>
        <w:t>APPLY THE BIBLICAL TRUTH AS YOU SING IT</w:t>
      </w:r>
    </w:p>
    <w:p w14:paraId="7DEB6D6D" w14:textId="77777777" w:rsidR="006D4F69" w:rsidRDefault="006D4F69" w:rsidP="006D4F69">
      <w:pPr>
        <w:rPr>
          <w:rFonts w:ascii="Calibri" w:hAnsi="Calibri"/>
          <w:sz w:val="22"/>
          <w:szCs w:val="22"/>
        </w:rPr>
      </w:pPr>
    </w:p>
    <w:p w14:paraId="4BD1E223" w14:textId="77777777" w:rsidR="006D4F69" w:rsidRPr="008145F4" w:rsidRDefault="006D4F69" w:rsidP="006D4F69">
      <w:pPr>
        <w:rPr>
          <w:rFonts w:asciiTheme="minorHAnsi" w:hAnsiTheme="minorHAnsi" w:cstheme="minorHAnsi"/>
        </w:rPr>
      </w:pPr>
      <w:r w:rsidRPr="008145F4">
        <w:rPr>
          <w:rFonts w:asciiTheme="minorHAnsi" w:hAnsiTheme="minorHAnsi" w:cstheme="minorHAnsi"/>
          <w:b/>
          <w:bCs/>
          <w:color w:val="C00000"/>
        </w:rPr>
        <w:t xml:space="preserve">   Hebrews 13:5–6 </w:t>
      </w:r>
      <w:r w:rsidRPr="008145F4">
        <w:rPr>
          <w:rFonts w:asciiTheme="minorHAnsi" w:hAnsiTheme="minorHAnsi" w:cstheme="minorHAnsi"/>
          <w:i/>
          <w:iCs/>
          <w:color w:val="C00000"/>
          <w:vertAlign w:val="superscript"/>
        </w:rPr>
        <w:t>5</w:t>
      </w:r>
      <w:r w:rsidRPr="008145F4">
        <w:rPr>
          <w:rFonts w:asciiTheme="minorHAnsi" w:hAnsiTheme="minorHAnsi" w:cstheme="minorHAnsi"/>
          <w:i/>
          <w:iCs/>
          <w:color w:val="C00000"/>
        </w:rPr>
        <w:t xml:space="preserve">Keep your lives free from the love of money and be content with what you have, because God has said, “Never will I leave you; never will I forsake you.” </w:t>
      </w:r>
      <w:r w:rsidRPr="008145F4">
        <w:rPr>
          <w:rFonts w:asciiTheme="minorHAnsi" w:hAnsiTheme="minorHAnsi" w:cstheme="minorHAnsi"/>
          <w:i/>
          <w:iCs/>
          <w:color w:val="C00000"/>
          <w:vertAlign w:val="superscript"/>
        </w:rPr>
        <w:t>6</w:t>
      </w:r>
      <w:r w:rsidRPr="008145F4">
        <w:rPr>
          <w:rFonts w:asciiTheme="minorHAnsi" w:hAnsiTheme="minorHAnsi" w:cstheme="minorHAnsi"/>
          <w:i/>
          <w:iCs/>
          <w:color w:val="C00000"/>
        </w:rPr>
        <w:t xml:space="preserve">So we say with confidence, “The Lord is my helper; I will not be afraid. What can mere mortals do to me?” </w:t>
      </w:r>
    </w:p>
    <w:p w14:paraId="4DDD3626" w14:textId="77777777" w:rsidR="006D4F69" w:rsidRPr="008145F4" w:rsidRDefault="006D4F69" w:rsidP="006D4F69">
      <w:pPr>
        <w:rPr>
          <w:rFonts w:ascii="Calibri" w:hAnsi="Calibri"/>
        </w:rPr>
      </w:pPr>
    </w:p>
    <w:p w14:paraId="3A733D0D" w14:textId="77777777" w:rsidR="006D4F69" w:rsidRDefault="006D4F69" w:rsidP="006D4F69">
      <w:pPr>
        <w:jc w:val="center"/>
        <w:rPr>
          <w:rFonts w:asciiTheme="minorHAnsi" w:hAnsiTheme="minorHAnsi" w:cs="Calibri"/>
          <w:b/>
          <w:i/>
          <w:sz w:val="18"/>
          <w:szCs w:val="18"/>
        </w:rPr>
      </w:pPr>
    </w:p>
    <w:p w14:paraId="71F9EF1D" w14:textId="77777777" w:rsidR="006D4F69" w:rsidRPr="00E30E0B" w:rsidRDefault="006D4F69" w:rsidP="006D4F69">
      <w:pPr>
        <w:jc w:val="center"/>
        <w:rPr>
          <w:rFonts w:asciiTheme="minorHAnsi" w:hAnsiTheme="minorHAnsi" w:cs="Calibri"/>
          <w:b/>
          <w:i/>
          <w:sz w:val="18"/>
          <w:szCs w:val="18"/>
        </w:rPr>
      </w:pPr>
    </w:p>
    <w:p w14:paraId="1C57321C" w14:textId="77777777" w:rsidR="006D4F69" w:rsidRPr="00C170A7" w:rsidRDefault="006D4F69" w:rsidP="006D4F69">
      <w:pPr>
        <w:jc w:val="center"/>
        <w:rPr>
          <w:rFonts w:ascii="Calibri" w:hAnsi="Calibri"/>
          <w:sz w:val="4"/>
          <w:szCs w:val="4"/>
        </w:rPr>
      </w:pPr>
    </w:p>
    <w:p w14:paraId="368647AA" w14:textId="179F915E" w:rsidR="00000000" w:rsidRDefault="006D4F69" w:rsidP="006D4F69">
      <w:pPr>
        <w:jc w:val="center"/>
      </w:pPr>
      <w:r w:rsidRPr="009441C4">
        <w:rPr>
          <w:rFonts w:ascii="Calibri" w:hAnsi="Calibri"/>
          <w:sz w:val="16"/>
          <w:szCs w:val="16"/>
        </w:rPr>
        <w:t>All references taken from The New International Version of the Bible unless noted.</w:t>
      </w:r>
    </w:p>
    <w:sectPr w:rsidR="005D2B3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69"/>
    <w:rsid w:val="002B526B"/>
    <w:rsid w:val="004A7C51"/>
    <w:rsid w:val="006D4F69"/>
    <w:rsid w:val="00747310"/>
    <w:rsid w:val="008C6A4D"/>
    <w:rsid w:val="00B5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5040"/>
  <w15:chartTrackingRefBased/>
  <w15:docId w15:val="{EAA36695-B0E6-4DD2-8B60-C44AC9E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69"/>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2</cp:revision>
  <cp:lastPrinted>2023-10-06T14:39:00Z</cp:lastPrinted>
  <dcterms:created xsi:type="dcterms:W3CDTF">2023-10-06T14:31:00Z</dcterms:created>
  <dcterms:modified xsi:type="dcterms:W3CDTF">2023-10-06T14:45:00Z</dcterms:modified>
</cp:coreProperties>
</file>